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630" w:lineRule="atLeast"/>
        <w:ind w:lef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4"/>
          <w:szCs w:val="34"/>
        </w:rPr>
        <w:t>仲恺农业工程学院2023级硕士研究生复试成绩汇总表（调剂第二批）-机电工程学院</w:t>
      </w:r>
    </w:p>
    <w:p>
      <w:pPr>
        <w:pStyle w:val="2"/>
        <w:keepNext w:val="0"/>
        <w:keepLines w:val="0"/>
        <w:widowControl/>
        <w:suppressLineNumbers w:val="0"/>
        <w:spacing w:line="630" w:lineRule="atLeast"/>
        <w:ind w:lef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  <w:bdr w:val="none" w:color="auto" w:sz="0" w:space="0"/>
        </w:rPr>
        <w:drawing>
          <wp:inline distT="0" distB="0" distL="114300" distR="114300">
            <wp:extent cx="6667500" cy="1647825"/>
            <wp:effectExtent l="0" t="0" r="7620" b="1333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4MGMwYjhiZjFmMzJkYmEzMTU1NDVlZmJiYjVkZGUifQ=="/>
  </w:docVars>
  <w:rsids>
    <w:rsidRoot w:val="00000000"/>
    <w:rsid w:val="09CA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39</Characters>
  <Lines>0</Lines>
  <Paragraphs>0</Paragraphs>
  <TotalTime>0</TotalTime>
  <ScaleCrop>false</ScaleCrop>
  <LinksUpToDate>false</LinksUpToDate>
  <CharactersWithSpaces>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2023-05-01T08:11:03Z</dcterms:created>
  <dc:creator>DELL</dc:creator>
  <cp:lastModifiedBy>曾经的那个老吴</cp:lastModifiedBy>
  <dcterms:modified xsi:type="dcterms:W3CDTF">2023-05-01T08:11:06Z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789191F4946D4F6681C978077E22B3DE_12</vt:lpwstr>
  </property>
</Properties>
</file>