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320" w:beforeAutospacing="0" w:line="360" w:lineRule="atLeast"/>
        <w:jc w:val="left"/>
        <w:rPr>
          <w:color w:val="333333"/>
          <w:sz w:val="26"/>
          <w:szCs w:val="26"/>
        </w:rPr>
      </w:pPr>
      <w:bookmarkStart w:id="0" w:name="_GoBack"/>
      <w:r>
        <w:rPr>
          <w:rFonts w:ascii="宋体" w:hAnsi="宋体" w:eastAsia="宋体" w:cs="宋体"/>
          <w:color w:val="333333"/>
          <w:kern w:val="0"/>
          <w:sz w:val="26"/>
          <w:szCs w:val="26"/>
          <w:lang w:val="en-US" w:eastAsia="zh-CN" w:bidi="ar"/>
        </w:rPr>
        <w:t>历史学院2023年硕士研究生招生拟录取名单（一志愿）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E6DABC" w:sz="0" w:space="0"/>
          <w:left w:val="none" w:color="E6DABC" w:sz="0" w:space="0"/>
          <w:bottom w:val="none" w:color="E6DABC" w:sz="0" w:space="0"/>
          <w:right w:val="none" w:color="E6DABC" w:sz="0" w:space="0"/>
        </w:pBdr>
      </w:pPr>
      <w:r>
        <w:rPr>
          <w:color w:val="333333"/>
          <w:sz w:val="26"/>
          <w:szCs w:val="26"/>
        </w:rPr>
        <w:pict>
          <v:rect id="_x0000_i1025" o:spt="1" style="height:1.5pt;width:345pt;" fillcolor="#A0A0A0" filled="t" stroked="f" coordsize="21600,21600" o:hr="t" o:hrstd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line="540" w:lineRule="atLeast"/>
        <w:jc w:val="left"/>
        <w:rPr>
          <w:color w:val="666666"/>
          <w:sz w:val="17"/>
          <w:szCs w:val="17"/>
        </w:rPr>
      </w:pPr>
      <w:r>
        <w:rPr>
          <w:rFonts w:ascii="宋体" w:hAnsi="宋体" w:eastAsia="宋体" w:cs="宋体"/>
          <w:color w:val="666666"/>
          <w:kern w:val="0"/>
          <w:sz w:val="17"/>
          <w:szCs w:val="17"/>
          <w:lang w:val="en-US" w:eastAsia="zh-CN" w:bidi="ar"/>
        </w:rPr>
        <w:t>发布人：吕永鑫   审核者：宫超   发布时间：2023-04-03   点击量：5277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750"/>
        <w:gridCol w:w="1275"/>
        <w:gridCol w:w="450"/>
        <w:gridCol w:w="488"/>
        <w:gridCol w:w="488"/>
        <w:gridCol w:w="790"/>
        <w:gridCol w:w="930"/>
        <w:gridCol w:w="750"/>
        <w:gridCol w:w="770"/>
        <w:gridCol w:w="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0" w:type="dxa"/>
        </w:trPr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研究方向名称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姚文熙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15"/>
                <w:szCs w:val="15"/>
                <w:bdr w:val="none" w:color="auto" w:sz="0" w:space="0"/>
              </w:rPr>
              <w:t>103703210007651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82.70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79.08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徐周杰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79.04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李笑丽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78.86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蒋文静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78.72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张群喜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许诺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77.96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张志欣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77.86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南迤柯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77.72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周嘉强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76.81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戴鹏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张千雨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76.63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马飞宇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孔紫薇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王怡娇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76.52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何煦冬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76.47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汪舒琪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76.45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76.39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姜丰收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76.23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林钧财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76.13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陈奕行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75.92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75.83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李伊凡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高文涛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张仕裕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汪宪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赵保源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莫丹婷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75.08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中国史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闻天乐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75.02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章李欢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邢怡然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倪勋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74.79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许颖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74.75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吴俊毅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74.57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楚韶鹏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74.52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宁美霞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刘龙飞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74.42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扶楠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74.29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朱影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史佳佳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魏淑淼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刘鹏飞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严佳辉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72.86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李林瑞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李也周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81.57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李宁瑞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81.04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高健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78.72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邵世豪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78.11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吴若凡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89.10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方星宇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77.23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王宇辰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谢欢欢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76.11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季诗雨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75.84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胡翀旸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85.90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75.19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邵晨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75.08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田晶晶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74.94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朱雪健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74.21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060300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世界史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黄保良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73.17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费紫晔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72.88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72.82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段婷婷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72.63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71.25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70.64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解子恒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50.54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沈逸风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78.03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社会保障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唐力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公共政策分析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毛梦影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69.74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公共政策分析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焦流流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103703210007761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65.19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公共政策分析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林斯真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教育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章瑜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72.41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教育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杨帆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丁春晓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80.97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黄新雨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80.88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孙萍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80.21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徐凡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刘梦迟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晏鹏辉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80.13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孔宪琪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79.29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李雨静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78.84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孙文娟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78.81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米文婷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程庆华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潘德慧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陈紫君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饶文杰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78.21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苏彤彤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77.97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84.70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77.91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李文雪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张凌鑫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钟凯蓉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77.44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徐孟圆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77.18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肖</w:t>
            </w:r>
            <w:r>
              <w:rPr>
                <w:bdr w:val="none" w:color="auto" w:sz="0" w:space="0"/>
              </w:rPr>
              <w:t> </w:t>
            </w:r>
            <w:r>
              <w:rPr>
                <w:sz w:val="15"/>
                <w:szCs w:val="15"/>
                <w:bdr w:val="none" w:color="auto" w:sz="0" w:space="0"/>
              </w:rPr>
              <w:t>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76.63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付强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76.05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赵宇璇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75.99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姚敏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韩耕志豪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75.64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刘君浩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75.48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朱雪琳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朱睿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75.08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杨建耀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巩丽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丁宇哲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74.71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陶明会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葛彬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武丹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74.50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魏海青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74.35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74.19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王雅静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73.98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余恩道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73.88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李自龙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73.51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史丹丹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陈梓曼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73.12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曹恢毅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苗慧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72.87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赵雪莹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72.83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72.79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王书云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72.74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周郑雅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罗晶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72.43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姚兰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齐晓丽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76.30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72.17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陈振洋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71.94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吴雨婕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王婉婉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71.22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陈瑞华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71.16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郭媛媛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曾梦婷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71.05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学科教学（历史）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tblCellSpacing w:w="0" w:type="dxa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毛润昊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103703210007302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52.36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自愿放弃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300" w:lineRule="atLeast"/>
        <w:jc w:val="left"/>
      </w:pPr>
    </w:p>
    <w:p>
      <w:pPr>
        <w:pStyle w:val="2"/>
        <w:keepNext w:val="0"/>
        <w:keepLines w:val="0"/>
        <w:widowControl/>
        <w:suppressLineNumbers w:val="0"/>
        <w:spacing w:line="300" w:lineRule="atLeast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9D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2023-05-27T11:05:47Z</dcterms:created>
  <dc:creator>Administrator</dc:creator>
  <cp:lastModifiedBy>王英</cp:lastModifiedBy>
  <dcterms:modified xsi:type="dcterms:W3CDTF">2023-05-27T11:06:00Z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D6B5C15568FA47A2A2EC2F0441816F1F</vt:lpwstr>
  </property>
</Properties>
</file>