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b/>
          <w:bCs/>
          <w:color w:val="333333"/>
          <w:sz w:val="26"/>
          <w:szCs w:val="26"/>
        </w:rPr>
      </w:pPr>
      <w:bookmarkStart w:id="0" w:name="_GoBack"/>
      <w:r>
        <w:rPr>
          <w:b/>
          <w:bCs/>
          <w:i w:val="0"/>
          <w:iCs w:val="0"/>
          <w:caps w:val="0"/>
          <w:color w:val="333333"/>
          <w:spacing w:val="0"/>
          <w:sz w:val="26"/>
          <w:szCs w:val="26"/>
          <w:bdr w:val="none" w:color="auto" w:sz="0" w:space="0"/>
          <w:shd w:val="clear" w:fill="F7F7F7"/>
        </w:rPr>
        <w:t>艺术学院2023年硕士研究生招生调剂复试安排</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spacing w:before="100" w:beforeAutospacing="0" w:after="0" w:afterAutospacing="0"/>
        <w:ind w:left="0" w:right="0" w:firstLine="0"/>
        <w:jc w:val="center"/>
        <w:rPr>
          <w:rFonts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7F7F7"/>
          <w:lang w:val="en-US" w:eastAsia="zh-CN" w:bidi="ar"/>
        </w:rPr>
        <w:t>作者：  编辑：  图片作者：  发表时间：2023-04-05    浏览次数：1357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280" w:right="0" w:firstLine="420"/>
        <w:rPr>
          <w:sz w:val="16"/>
          <w:szCs w:val="16"/>
        </w:rPr>
      </w:pPr>
      <w:r>
        <w:rPr>
          <w:rFonts w:ascii="仿宋" w:hAnsi="仿宋" w:eastAsia="仿宋" w:cs="仿宋"/>
          <w:i w:val="0"/>
          <w:iCs w:val="0"/>
          <w:caps w:val="0"/>
          <w:color w:val="333333"/>
          <w:spacing w:val="0"/>
          <w:sz w:val="16"/>
          <w:szCs w:val="16"/>
          <w:bdr w:val="none" w:color="auto" w:sz="0" w:space="0"/>
          <w:shd w:val="clear" w:fill="F7F7F7"/>
          <w:lang w:val="en-US"/>
        </w:rPr>
        <w:t>一、</w:t>
      </w:r>
      <w:r>
        <w:rPr>
          <w:rFonts w:hint="eastAsia" w:ascii="仿宋" w:hAnsi="仿宋" w:eastAsia="仿宋" w:cs="仿宋"/>
          <w:i w:val="0"/>
          <w:iCs w:val="0"/>
          <w:caps w:val="0"/>
          <w:color w:val="333333"/>
          <w:spacing w:val="0"/>
          <w:sz w:val="16"/>
          <w:szCs w:val="16"/>
          <w:bdr w:val="none" w:color="auto" w:sz="0" w:space="0"/>
          <w:shd w:val="clear" w:fill="F7F7F7"/>
          <w:lang w:val="en-US"/>
        </w:rPr>
        <w:t> </w:t>
      </w:r>
      <w:r>
        <w:rPr>
          <w:rFonts w:hint="eastAsia" w:ascii="仿宋" w:hAnsi="仿宋" w:eastAsia="仿宋" w:cs="仿宋"/>
          <w:i w:val="0"/>
          <w:iCs w:val="0"/>
          <w:caps w:val="0"/>
          <w:color w:val="333333"/>
          <w:spacing w:val="0"/>
          <w:sz w:val="16"/>
          <w:szCs w:val="16"/>
          <w:bdr w:val="none" w:color="auto" w:sz="0" w:space="0"/>
          <w:shd w:val="clear" w:fill="F7F7F7"/>
        </w:rPr>
        <w:t>调剂基本要求及程序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270" w:lineRule="atLeast"/>
        <w:ind w:left="0" w:right="0" w:firstLine="320"/>
        <w:rPr>
          <w:sz w:val="16"/>
          <w:szCs w:val="16"/>
        </w:rPr>
      </w:pPr>
      <w:r>
        <w:rPr>
          <w:rFonts w:hint="eastAsia" w:ascii="仿宋" w:hAnsi="仿宋" w:eastAsia="仿宋" w:cs="仿宋"/>
          <w:i w:val="0"/>
          <w:iCs w:val="0"/>
          <w:caps w:val="0"/>
          <w:color w:val="333333"/>
          <w:spacing w:val="0"/>
          <w:sz w:val="16"/>
          <w:szCs w:val="16"/>
          <w:bdr w:val="none" w:color="auto" w:sz="0" w:space="0"/>
          <w:shd w:val="clear" w:fill="F7F7F7"/>
        </w:rPr>
        <w:t>调剂基本要求和程序均按</w:t>
      </w:r>
      <w:r>
        <w:rPr>
          <w:rFonts w:hint="eastAsia" w:ascii="仿宋" w:hAnsi="仿宋" w:eastAsia="仿宋" w:cs="仿宋"/>
          <w:i w:val="0"/>
          <w:iCs w:val="0"/>
          <w:caps w:val="0"/>
          <w:color w:val="5C5C5C"/>
          <w:spacing w:val="0"/>
          <w:sz w:val="14"/>
          <w:szCs w:val="14"/>
          <w:u w:val="none"/>
          <w:bdr w:val="none" w:color="auto" w:sz="0" w:space="0"/>
          <w:shd w:val="clear" w:fill="F7F7F7"/>
        </w:rPr>
        <w:fldChar w:fldCharType="begin"/>
      </w:r>
      <w:r>
        <w:rPr>
          <w:rFonts w:hint="eastAsia" w:ascii="仿宋" w:hAnsi="仿宋" w:eastAsia="仿宋" w:cs="仿宋"/>
          <w:i w:val="0"/>
          <w:iCs w:val="0"/>
          <w:caps w:val="0"/>
          <w:color w:val="5C5C5C"/>
          <w:spacing w:val="0"/>
          <w:sz w:val="14"/>
          <w:szCs w:val="14"/>
          <w:u w:val="none"/>
          <w:bdr w:val="none" w:color="auto" w:sz="0" w:space="0"/>
          <w:shd w:val="clear" w:fill="F7F7F7"/>
        </w:rPr>
        <w:instrText xml:space="preserve"> HYPERLINK "https://yjsb.usts.edu.cn/info/1048/3606.htm" \t "https://art.usts.edu.cn/info/1036/_self" </w:instrText>
      </w:r>
      <w:r>
        <w:rPr>
          <w:rFonts w:hint="eastAsia" w:ascii="仿宋" w:hAnsi="仿宋" w:eastAsia="仿宋" w:cs="仿宋"/>
          <w:i w:val="0"/>
          <w:iCs w:val="0"/>
          <w:caps w:val="0"/>
          <w:color w:val="5C5C5C"/>
          <w:spacing w:val="0"/>
          <w:sz w:val="14"/>
          <w:szCs w:val="14"/>
          <w:u w:val="none"/>
          <w:bdr w:val="none" w:color="auto" w:sz="0" w:space="0"/>
          <w:shd w:val="clear" w:fill="F7F7F7"/>
        </w:rPr>
        <w:fldChar w:fldCharType="separate"/>
      </w:r>
      <w:r>
        <w:rPr>
          <w:rStyle w:val="7"/>
          <w:rFonts w:hint="eastAsia" w:ascii="仿宋" w:hAnsi="仿宋" w:eastAsia="仿宋" w:cs="仿宋"/>
          <w:i w:val="0"/>
          <w:iCs w:val="0"/>
          <w:caps w:val="0"/>
          <w:color w:val="5C5C5C"/>
          <w:spacing w:val="0"/>
          <w:sz w:val="14"/>
          <w:szCs w:val="14"/>
          <w:u w:val="none"/>
          <w:bdr w:val="none" w:color="auto" w:sz="0" w:space="0"/>
          <w:shd w:val="clear" w:fill="F7F7F7"/>
        </w:rPr>
        <w:t>《苏州科技大学</w:t>
      </w:r>
      <w:r>
        <w:rPr>
          <w:rStyle w:val="7"/>
          <w:rFonts w:hint="eastAsia" w:ascii="仿宋" w:hAnsi="仿宋" w:eastAsia="仿宋" w:cs="仿宋"/>
          <w:i w:val="0"/>
          <w:iCs w:val="0"/>
          <w:caps w:val="0"/>
          <w:color w:val="5C5C5C"/>
          <w:spacing w:val="0"/>
          <w:sz w:val="14"/>
          <w:szCs w:val="14"/>
          <w:u w:val="none"/>
          <w:bdr w:val="none" w:color="auto" w:sz="0" w:space="0"/>
          <w:shd w:val="clear" w:fill="F7F7F7"/>
          <w:lang w:val="en-US"/>
        </w:rPr>
        <w:t>2023</w:t>
      </w:r>
      <w:r>
        <w:rPr>
          <w:rStyle w:val="7"/>
          <w:rFonts w:hint="eastAsia" w:ascii="仿宋" w:hAnsi="仿宋" w:eastAsia="仿宋" w:cs="仿宋"/>
          <w:i w:val="0"/>
          <w:iCs w:val="0"/>
          <w:caps w:val="0"/>
          <w:color w:val="5C5C5C"/>
          <w:spacing w:val="0"/>
          <w:sz w:val="14"/>
          <w:szCs w:val="14"/>
          <w:u w:val="none"/>
          <w:bdr w:val="none" w:color="auto" w:sz="0" w:space="0"/>
          <w:shd w:val="clear" w:fill="F7F7F7"/>
        </w:rPr>
        <w:t>年硕士研究生招生调剂工作办法》</w:t>
      </w:r>
      <w:r>
        <w:rPr>
          <w:rFonts w:hint="eastAsia" w:ascii="仿宋" w:hAnsi="仿宋" w:eastAsia="仿宋" w:cs="仿宋"/>
          <w:i w:val="0"/>
          <w:iCs w:val="0"/>
          <w:caps w:val="0"/>
          <w:color w:val="5C5C5C"/>
          <w:spacing w:val="0"/>
          <w:sz w:val="14"/>
          <w:szCs w:val="14"/>
          <w:u w:val="none"/>
          <w:bdr w:val="none" w:color="auto" w:sz="0" w:space="0"/>
          <w:shd w:val="clear" w:fill="F7F7F7"/>
        </w:rPr>
        <w:fldChar w:fldCharType="end"/>
      </w:r>
      <w:r>
        <w:rPr>
          <w:rFonts w:hint="eastAsia" w:ascii="仿宋" w:hAnsi="仿宋" w:eastAsia="仿宋" w:cs="仿宋"/>
          <w:i w:val="0"/>
          <w:iCs w:val="0"/>
          <w:caps w:val="0"/>
          <w:color w:val="333333"/>
          <w:spacing w:val="0"/>
          <w:sz w:val="16"/>
          <w:szCs w:val="16"/>
          <w:bdr w:val="none" w:color="auto" w:sz="0" w:space="0"/>
          <w:shd w:val="clear" w:fill="F7F7F7"/>
        </w:rPr>
        <w:t>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280" w:right="0" w:firstLine="420"/>
        <w:rPr>
          <w:sz w:val="16"/>
          <w:szCs w:val="16"/>
        </w:rPr>
      </w:pPr>
      <w:r>
        <w:rPr>
          <w:rFonts w:hint="eastAsia" w:ascii="仿宋" w:hAnsi="仿宋" w:eastAsia="仿宋" w:cs="仿宋"/>
          <w:i w:val="0"/>
          <w:iCs w:val="0"/>
          <w:caps w:val="0"/>
          <w:color w:val="333333"/>
          <w:spacing w:val="0"/>
          <w:sz w:val="16"/>
          <w:szCs w:val="16"/>
          <w:bdr w:val="none" w:color="auto" w:sz="0" w:space="0"/>
          <w:shd w:val="clear" w:fill="F7F7F7"/>
          <w:lang w:val="en-US"/>
        </w:rPr>
        <w:t>二、 </w:t>
      </w:r>
      <w:r>
        <w:rPr>
          <w:rFonts w:hint="eastAsia" w:ascii="仿宋" w:hAnsi="仿宋" w:eastAsia="仿宋" w:cs="仿宋"/>
          <w:i w:val="0"/>
          <w:iCs w:val="0"/>
          <w:caps w:val="0"/>
          <w:color w:val="333333"/>
          <w:spacing w:val="0"/>
          <w:sz w:val="16"/>
          <w:szCs w:val="16"/>
          <w:bdr w:val="none" w:color="auto" w:sz="0" w:space="0"/>
          <w:shd w:val="clear" w:fill="F7F7F7"/>
        </w:rPr>
        <w:t>接受调剂专业及研究方向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280" w:right="0" w:firstLine="0"/>
        <w:rPr>
          <w:sz w:val="16"/>
          <w:szCs w:val="16"/>
        </w:rPr>
      </w:pPr>
      <w:r>
        <w:rPr>
          <w:rFonts w:hint="eastAsia" w:ascii="仿宋" w:hAnsi="仿宋" w:eastAsia="仿宋" w:cs="仿宋"/>
          <w:i w:val="0"/>
          <w:iCs w:val="0"/>
          <w:caps w:val="0"/>
          <w:color w:val="333333"/>
          <w:spacing w:val="0"/>
          <w:sz w:val="16"/>
          <w:szCs w:val="16"/>
          <w:bdr w:val="none" w:color="auto" w:sz="0" w:space="0"/>
          <w:shd w:val="clear" w:fill="F7F7F7"/>
        </w:rPr>
        <w:t>见</w:t>
      </w:r>
      <w:r>
        <w:rPr>
          <w:rFonts w:hint="eastAsia" w:ascii="仿宋" w:hAnsi="仿宋" w:eastAsia="仿宋" w:cs="仿宋"/>
          <w:i w:val="0"/>
          <w:iCs w:val="0"/>
          <w:caps w:val="0"/>
          <w:color w:val="5C5C5C"/>
          <w:spacing w:val="0"/>
          <w:sz w:val="14"/>
          <w:szCs w:val="14"/>
          <w:u w:val="none"/>
          <w:bdr w:val="none" w:color="auto" w:sz="0" w:space="0"/>
          <w:shd w:val="clear" w:fill="F7F7F7"/>
        </w:rPr>
        <w:fldChar w:fldCharType="begin"/>
      </w:r>
      <w:r>
        <w:rPr>
          <w:rFonts w:hint="eastAsia" w:ascii="仿宋" w:hAnsi="仿宋" w:eastAsia="仿宋" w:cs="仿宋"/>
          <w:i w:val="0"/>
          <w:iCs w:val="0"/>
          <w:caps w:val="0"/>
          <w:color w:val="5C5C5C"/>
          <w:spacing w:val="0"/>
          <w:sz w:val="14"/>
          <w:szCs w:val="14"/>
          <w:u w:val="none"/>
          <w:bdr w:val="none" w:color="auto" w:sz="0" w:space="0"/>
          <w:shd w:val="clear" w:fill="F7F7F7"/>
        </w:rPr>
        <w:instrText xml:space="preserve"> HYPERLINK "https://art.usts.edu.cn/info/1036/3683.htm" \t "https://art.usts.edu.cn/info/1036/_self" </w:instrText>
      </w:r>
      <w:r>
        <w:rPr>
          <w:rFonts w:hint="eastAsia" w:ascii="仿宋" w:hAnsi="仿宋" w:eastAsia="仿宋" w:cs="仿宋"/>
          <w:i w:val="0"/>
          <w:iCs w:val="0"/>
          <w:caps w:val="0"/>
          <w:color w:val="5C5C5C"/>
          <w:spacing w:val="0"/>
          <w:sz w:val="14"/>
          <w:szCs w:val="14"/>
          <w:u w:val="none"/>
          <w:bdr w:val="none" w:color="auto" w:sz="0" w:space="0"/>
          <w:shd w:val="clear" w:fill="F7F7F7"/>
        </w:rPr>
        <w:fldChar w:fldCharType="separate"/>
      </w:r>
      <w:r>
        <w:rPr>
          <w:rStyle w:val="7"/>
          <w:rFonts w:hint="eastAsia" w:ascii="仿宋" w:hAnsi="仿宋" w:eastAsia="仿宋" w:cs="仿宋"/>
          <w:i w:val="0"/>
          <w:iCs w:val="0"/>
          <w:caps w:val="0"/>
          <w:color w:val="5C5C5C"/>
          <w:spacing w:val="0"/>
          <w:sz w:val="14"/>
          <w:szCs w:val="14"/>
          <w:u w:val="none"/>
          <w:bdr w:val="none" w:color="auto" w:sz="0" w:space="0"/>
          <w:shd w:val="clear" w:fill="F7F7F7"/>
        </w:rPr>
        <w:t>《艺术学院</w:t>
      </w:r>
      <w:r>
        <w:rPr>
          <w:rStyle w:val="7"/>
          <w:rFonts w:hint="eastAsia" w:ascii="仿宋" w:hAnsi="仿宋" w:eastAsia="仿宋" w:cs="仿宋"/>
          <w:i w:val="0"/>
          <w:iCs w:val="0"/>
          <w:caps w:val="0"/>
          <w:color w:val="5C5C5C"/>
          <w:spacing w:val="0"/>
          <w:sz w:val="14"/>
          <w:szCs w:val="14"/>
          <w:u w:val="none"/>
          <w:bdr w:val="none" w:color="auto" w:sz="0" w:space="0"/>
          <w:shd w:val="clear" w:fill="F7F7F7"/>
          <w:lang w:val="en-US"/>
        </w:rPr>
        <w:t>2023</w:t>
      </w:r>
      <w:r>
        <w:rPr>
          <w:rStyle w:val="7"/>
          <w:rFonts w:hint="eastAsia" w:ascii="仿宋" w:hAnsi="仿宋" w:eastAsia="仿宋" w:cs="仿宋"/>
          <w:i w:val="0"/>
          <w:iCs w:val="0"/>
          <w:caps w:val="0"/>
          <w:color w:val="5C5C5C"/>
          <w:spacing w:val="0"/>
          <w:sz w:val="14"/>
          <w:szCs w:val="14"/>
          <w:u w:val="none"/>
          <w:bdr w:val="none" w:color="auto" w:sz="0" w:space="0"/>
          <w:shd w:val="clear" w:fill="F7F7F7"/>
        </w:rPr>
        <w:t>年硕士研究生招生调剂信息公告》</w:t>
      </w:r>
      <w:r>
        <w:rPr>
          <w:rFonts w:hint="eastAsia" w:ascii="仿宋" w:hAnsi="仿宋" w:eastAsia="仿宋" w:cs="仿宋"/>
          <w:i w:val="0"/>
          <w:iCs w:val="0"/>
          <w:caps w:val="0"/>
          <w:color w:val="5C5C5C"/>
          <w:spacing w:val="0"/>
          <w:sz w:val="14"/>
          <w:szCs w:val="14"/>
          <w:u w:val="none"/>
          <w:bdr w:val="none" w:color="auto" w:sz="0" w:space="0"/>
          <w:shd w:val="clear" w:fill="F7F7F7"/>
        </w:rPr>
        <w:fldChar w:fldCharType="end"/>
      </w:r>
      <w:r>
        <w:rPr>
          <w:rFonts w:hint="eastAsia" w:ascii="仿宋" w:hAnsi="仿宋" w:eastAsia="仿宋" w:cs="仿宋"/>
          <w:i w:val="0"/>
          <w:iCs w:val="0"/>
          <w:caps w:val="0"/>
          <w:color w:val="333333"/>
          <w:spacing w:val="0"/>
          <w:sz w:val="16"/>
          <w:szCs w:val="16"/>
          <w:bdr w:val="none" w:color="auto" w:sz="0" w:space="0"/>
          <w:shd w:val="clear" w:fill="F7F7F7"/>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280" w:right="0" w:firstLine="420"/>
        <w:rPr>
          <w:sz w:val="16"/>
          <w:szCs w:val="16"/>
        </w:rPr>
      </w:pPr>
      <w:r>
        <w:rPr>
          <w:rFonts w:hint="eastAsia" w:ascii="仿宋" w:hAnsi="仿宋" w:eastAsia="仿宋" w:cs="仿宋"/>
          <w:i w:val="0"/>
          <w:iCs w:val="0"/>
          <w:caps w:val="0"/>
          <w:color w:val="333333"/>
          <w:spacing w:val="0"/>
          <w:sz w:val="16"/>
          <w:szCs w:val="16"/>
          <w:bdr w:val="none" w:color="auto" w:sz="0" w:space="0"/>
          <w:shd w:val="clear" w:fill="F7F7F7"/>
          <w:lang w:val="en-US"/>
        </w:rPr>
        <w:t>三、 </w:t>
      </w:r>
      <w:r>
        <w:rPr>
          <w:rFonts w:hint="eastAsia" w:ascii="仿宋" w:hAnsi="仿宋" w:eastAsia="仿宋" w:cs="仿宋"/>
          <w:i w:val="0"/>
          <w:iCs w:val="0"/>
          <w:caps w:val="0"/>
          <w:color w:val="333333"/>
          <w:spacing w:val="0"/>
          <w:sz w:val="16"/>
          <w:szCs w:val="16"/>
          <w:bdr w:val="none" w:color="auto" w:sz="0" w:space="0"/>
          <w:shd w:val="clear" w:fill="F7F7F7"/>
        </w:rPr>
        <w:t>调剂复试工作安排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520" w:right="0" w:firstLine="420"/>
        <w:rPr>
          <w:sz w:val="16"/>
          <w:szCs w:val="16"/>
        </w:rPr>
      </w:pPr>
      <w:r>
        <w:rPr>
          <w:rFonts w:hint="eastAsia" w:ascii="仿宋" w:hAnsi="仿宋" w:eastAsia="仿宋" w:cs="仿宋"/>
          <w:i w:val="0"/>
          <w:iCs w:val="0"/>
          <w:caps w:val="0"/>
          <w:color w:val="333333"/>
          <w:spacing w:val="0"/>
          <w:sz w:val="16"/>
          <w:szCs w:val="16"/>
          <w:bdr w:val="none" w:color="auto" w:sz="0" w:space="0"/>
          <w:shd w:val="clear" w:fill="F7F7F7"/>
          <w:lang w:val="en-US"/>
        </w:rPr>
        <w:t>1. </w:t>
      </w:r>
      <w:r>
        <w:rPr>
          <w:rFonts w:hint="eastAsia" w:ascii="仿宋" w:hAnsi="仿宋" w:eastAsia="仿宋" w:cs="仿宋"/>
          <w:i w:val="0"/>
          <w:iCs w:val="0"/>
          <w:caps w:val="0"/>
          <w:color w:val="333333"/>
          <w:spacing w:val="0"/>
          <w:sz w:val="16"/>
          <w:szCs w:val="16"/>
          <w:bdr w:val="none" w:color="auto" w:sz="0" w:space="0"/>
          <w:shd w:val="clear" w:fill="F7F7F7"/>
        </w:rPr>
        <w:t>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520" w:right="0" w:firstLine="0"/>
        <w:rPr>
          <w:sz w:val="16"/>
          <w:szCs w:val="16"/>
        </w:rPr>
      </w:pPr>
      <w:r>
        <w:rPr>
          <w:rFonts w:hint="eastAsia" w:ascii="仿宋" w:hAnsi="仿宋" w:eastAsia="仿宋" w:cs="仿宋"/>
          <w:i w:val="0"/>
          <w:iCs w:val="0"/>
          <w:caps w:val="0"/>
          <w:color w:val="333333"/>
          <w:spacing w:val="0"/>
          <w:sz w:val="16"/>
          <w:szCs w:val="16"/>
          <w:bdr w:val="none" w:color="auto" w:sz="0" w:space="0"/>
          <w:shd w:val="clear" w:fill="F7F7F7"/>
        </w:rPr>
        <w:t>调剂复试采用现场复试方式进行。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520" w:right="0" w:firstLine="420"/>
        <w:rPr>
          <w:sz w:val="16"/>
          <w:szCs w:val="16"/>
        </w:rPr>
      </w:pPr>
      <w:r>
        <w:rPr>
          <w:rFonts w:hint="eastAsia" w:ascii="仿宋" w:hAnsi="仿宋" w:eastAsia="仿宋" w:cs="仿宋"/>
          <w:i w:val="0"/>
          <w:iCs w:val="0"/>
          <w:caps w:val="0"/>
          <w:color w:val="333333"/>
          <w:spacing w:val="0"/>
          <w:sz w:val="16"/>
          <w:szCs w:val="16"/>
          <w:bdr w:val="none" w:color="auto" w:sz="0" w:space="0"/>
          <w:shd w:val="clear" w:fill="F7F7F7"/>
          <w:lang w:val="en-US"/>
        </w:rPr>
        <w:t>2. </w:t>
      </w:r>
      <w:r>
        <w:rPr>
          <w:rFonts w:hint="eastAsia" w:ascii="仿宋" w:hAnsi="仿宋" w:eastAsia="仿宋" w:cs="仿宋"/>
          <w:i w:val="0"/>
          <w:iCs w:val="0"/>
          <w:caps w:val="0"/>
          <w:color w:val="333333"/>
          <w:spacing w:val="0"/>
          <w:sz w:val="16"/>
          <w:szCs w:val="16"/>
          <w:bdr w:val="none" w:color="auto" w:sz="0" w:space="0"/>
          <w:shd w:val="clear" w:fill="F7F7F7"/>
        </w:rPr>
        <w:t>复试报到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270" w:lineRule="atLeast"/>
        <w:ind w:left="0" w:right="0" w:firstLine="320"/>
        <w:jc w:val="left"/>
        <w:rPr>
          <w:sz w:val="16"/>
          <w:szCs w:val="16"/>
        </w:rPr>
      </w:pPr>
      <w:r>
        <w:rPr>
          <w:rStyle w:val="6"/>
          <w:rFonts w:hint="eastAsia" w:ascii="仿宋" w:hAnsi="仿宋" w:eastAsia="仿宋" w:cs="仿宋"/>
          <w:i w:val="0"/>
          <w:iCs w:val="0"/>
          <w:caps w:val="0"/>
          <w:color w:val="333333"/>
          <w:spacing w:val="0"/>
          <w:sz w:val="16"/>
          <w:szCs w:val="16"/>
          <w:bdr w:val="none" w:color="auto" w:sz="0" w:space="0"/>
          <w:shd w:val="clear" w:fill="F7F7F7"/>
        </w:rPr>
        <w:t>通过研招网“调剂服务系统”收到我校复试通知并在规定时间内上网接收并确认复试通知的考生，必须于</w:t>
      </w:r>
      <w:r>
        <w:rPr>
          <w:rStyle w:val="6"/>
          <w:rFonts w:hint="eastAsia" w:ascii="仿宋" w:hAnsi="仿宋" w:eastAsia="仿宋" w:cs="仿宋"/>
          <w:i w:val="0"/>
          <w:iCs w:val="0"/>
          <w:caps w:val="0"/>
          <w:color w:val="333333"/>
          <w:spacing w:val="0"/>
          <w:sz w:val="16"/>
          <w:szCs w:val="16"/>
          <w:bdr w:val="none" w:color="auto" w:sz="0" w:space="0"/>
          <w:shd w:val="clear" w:fill="F7F7F7"/>
          <w:lang w:val="en-US"/>
        </w:rPr>
        <w:t>2023</w:t>
      </w:r>
      <w:r>
        <w:rPr>
          <w:rStyle w:val="6"/>
          <w:rFonts w:hint="eastAsia" w:ascii="仿宋" w:hAnsi="仿宋" w:eastAsia="仿宋" w:cs="仿宋"/>
          <w:i w:val="0"/>
          <w:iCs w:val="0"/>
          <w:caps w:val="0"/>
          <w:color w:val="333333"/>
          <w:spacing w:val="0"/>
          <w:sz w:val="16"/>
          <w:szCs w:val="16"/>
          <w:bdr w:val="none" w:color="auto" w:sz="0" w:space="0"/>
          <w:shd w:val="clear" w:fill="F7F7F7"/>
        </w:rPr>
        <w:t>年</w:t>
      </w:r>
      <w:r>
        <w:rPr>
          <w:rStyle w:val="6"/>
          <w:rFonts w:hint="eastAsia" w:ascii="仿宋" w:hAnsi="仿宋" w:eastAsia="仿宋" w:cs="仿宋"/>
          <w:i w:val="0"/>
          <w:iCs w:val="0"/>
          <w:caps w:val="0"/>
          <w:color w:val="333333"/>
          <w:spacing w:val="0"/>
          <w:sz w:val="16"/>
          <w:szCs w:val="16"/>
          <w:bdr w:val="none" w:color="auto" w:sz="0" w:space="0"/>
          <w:shd w:val="clear" w:fill="F7F7F7"/>
          <w:lang w:val="en-US"/>
        </w:rPr>
        <w:t>4</w:t>
      </w:r>
      <w:r>
        <w:rPr>
          <w:rStyle w:val="6"/>
          <w:rFonts w:hint="eastAsia" w:ascii="仿宋" w:hAnsi="仿宋" w:eastAsia="仿宋" w:cs="仿宋"/>
          <w:i w:val="0"/>
          <w:iCs w:val="0"/>
          <w:caps w:val="0"/>
          <w:color w:val="333333"/>
          <w:spacing w:val="0"/>
          <w:sz w:val="16"/>
          <w:szCs w:val="16"/>
          <w:bdr w:val="none" w:color="auto" w:sz="0" w:space="0"/>
          <w:shd w:val="clear" w:fill="F7F7F7"/>
        </w:rPr>
        <w:t>月</w:t>
      </w:r>
      <w:r>
        <w:rPr>
          <w:rStyle w:val="6"/>
          <w:rFonts w:hint="eastAsia" w:ascii="仿宋" w:hAnsi="仿宋" w:eastAsia="仿宋" w:cs="仿宋"/>
          <w:i w:val="0"/>
          <w:iCs w:val="0"/>
          <w:caps w:val="0"/>
          <w:color w:val="333333"/>
          <w:spacing w:val="0"/>
          <w:sz w:val="16"/>
          <w:szCs w:val="16"/>
          <w:bdr w:val="none" w:color="auto" w:sz="0" w:space="0"/>
          <w:shd w:val="clear" w:fill="F7F7F7"/>
          <w:lang w:val="en-US"/>
        </w:rPr>
        <w:t>9</w:t>
      </w:r>
      <w:r>
        <w:rPr>
          <w:rStyle w:val="6"/>
          <w:rFonts w:hint="eastAsia" w:ascii="仿宋" w:hAnsi="仿宋" w:eastAsia="仿宋" w:cs="仿宋"/>
          <w:i w:val="0"/>
          <w:iCs w:val="0"/>
          <w:caps w:val="0"/>
          <w:color w:val="333333"/>
          <w:spacing w:val="0"/>
          <w:sz w:val="16"/>
          <w:szCs w:val="16"/>
          <w:bdr w:val="none" w:color="auto" w:sz="0" w:space="0"/>
          <w:shd w:val="clear" w:fill="F7F7F7"/>
        </w:rPr>
        <w:t>日</w:t>
      </w:r>
      <w:r>
        <w:rPr>
          <w:rStyle w:val="6"/>
          <w:rFonts w:hint="eastAsia" w:ascii="仿宋" w:hAnsi="仿宋" w:eastAsia="仿宋" w:cs="仿宋"/>
          <w:i w:val="0"/>
          <w:iCs w:val="0"/>
          <w:caps w:val="0"/>
          <w:color w:val="333333"/>
          <w:spacing w:val="0"/>
          <w:sz w:val="16"/>
          <w:szCs w:val="16"/>
          <w:bdr w:val="none" w:color="auto" w:sz="0" w:space="0"/>
          <w:shd w:val="clear" w:fill="F7F7F7"/>
          <w:lang w:val="en-US"/>
        </w:rPr>
        <w:t>7</w:t>
      </w:r>
      <w:r>
        <w:rPr>
          <w:rStyle w:val="6"/>
          <w:rFonts w:hint="eastAsia" w:ascii="仿宋" w:hAnsi="仿宋" w:eastAsia="仿宋" w:cs="仿宋"/>
          <w:i w:val="0"/>
          <w:iCs w:val="0"/>
          <w:caps w:val="0"/>
          <w:color w:val="333333"/>
          <w:spacing w:val="0"/>
          <w:sz w:val="16"/>
          <w:szCs w:val="16"/>
          <w:bdr w:val="none" w:color="auto" w:sz="0" w:space="0"/>
          <w:shd w:val="clear" w:fill="F7F7F7"/>
        </w:rPr>
        <w:t>：</w:t>
      </w:r>
      <w:r>
        <w:rPr>
          <w:rStyle w:val="6"/>
          <w:rFonts w:hint="eastAsia" w:ascii="仿宋" w:hAnsi="仿宋" w:eastAsia="仿宋" w:cs="仿宋"/>
          <w:i w:val="0"/>
          <w:iCs w:val="0"/>
          <w:caps w:val="0"/>
          <w:color w:val="333333"/>
          <w:spacing w:val="0"/>
          <w:sz w:val="16"/>
          <w:szCs w:val="16"/>
          <w:bdr w:val="none" w:color="auto" w:sz="0" w:space="0"/>
          <w:shd w:val="clear" w:fill="F7F7F7"/>
          <w:lang w:val="en-US"/>
        </w:rPr>
        <w:t>30</w:t>
      </w:r>
      <w:r>
        <w:rPr>
          <w:rStyle w:val="6"/>
          <w:rFonts w:hint="eastAsia" w:ascii="仿宋" w:hAnsi="仿宋" w:eastAsia="仿宋" w:cs="仿宋"/>
          <w:i w:val="0"/>
          <w:iCs w:val="0"/>
          <w:caps w:val="0"/>
          <w:color w:val="333333"/>
          <w:spacing w:val="0"/>
          <w:sz w:val="16"/>
          <w:szCs w:val="16"/>
          <w:bdr w:val="none" w:color="auto" w:sz="0" w:space="0"/>
          <w:shd w:val="clear" w:fill="F7F7F7"/>
        </w:rPr>
        <w:t>——</w:t>
      </w:r>
      <w:r>
        <w:rPr>
          <w:rStyle w:val="6"/>
          <w:rFonts w:hint="eastAsia" w:ascii="仿宋" w:hAnsi="仿宋" w:eastAsia="仿宋" w:cs="仿宋"/>
          <w:i w:val="0"/>
          <w:iCs w:val="0"/>
          <w:caps w:val="0"/>
          <w:color w:val="333333"/>
          <w:spacing w:val="0"/>
          <w:sz w:val="16"/>
          <w:szCs w:val="16"/>
          <w:bdr w:val="none" w:color="auto" w:sz="0" w:space="0"/>
          <w:shd w:val="clear" w:fill="F7F7F7"/>
          <w:lang w:val="en-US"/>
        </w:rPr>
        <w:t>8</w:t>
      </w:r>
      <w:r>
        <w:rPr>
          <w:rStyle w:val="6"/>
          <w:rFonts w:hint="eastAsia" w:ascii="仿宋" w:hAnsi="仿宋" w:eastAsia="仿宋" w:cs="仿宋"/>
          <w:i w:val="0"/>
          <w:iCs w:val="0"/>
          <w:caps w:val="0"/>
          <w:color w:val="333333"/>
          <w:spacing w:val="0"/>
          <w:sz w:val="16"/>
          <w:szCs w:val="16"/>
          <w:bdr w:val="none" w:color="auto" w:sz="0" w:space="0"/>
          <w:shd w:val="clear" w:fill="F7F7F7"/>
        </w:rPr>
        <w:t>：</w:t>
      </w:r>
      <w:r>
        <w:rPr>
          <w:rStyle w:val="6"/>
          <w:rFonts w:hint="eastAsia" w:ascii="仿宋" w:hAnsi="仿宋" w:eastAsia="仿宋" w:cs="仿宋"/>
          <w:i w:val="0"/>
          <w:iCs w:val="0"/>
          <w:caps w:val="0"/>
          <w:color w:val="333333"/>
          <w:spacing w:val="0"/>
          <w:sz w:val="16"/>
          <w:szCs w:val="16"/>
          <w:bdr w:val="none" w:color="auto" w:sz="0" w:space="0"/>
          <w:shd w:val="clear" w:fill="F7F7F7"/>
          <w:lang w:val="en-US"/>
        </w:rPr>
        <w:t>30</w:t>
      </w:r>
      <w:r>
        <w:rPr>
          <w:rStyle w:val="6"/>
          <w:rFonts w:hint="eastAsia" w:ascii="仿宋" w:hAnsi="仿宋" w:eastAsia="仿宋" w:cs="仿宋"/>
          <w:i w:val="0"/>
          <w:iCs w:val="0"/>
          <w:caps w:val="0"/>
          <w:color w:val="333333"/>
          <w:spacing w:val="0"/>
          <w:sz w:val="16"/>
          <w:szCs w:val="16"/>
          <w:bdr w:val="none" w:color="auto" w:sz="0" w:space="0"/>
          <w:shd w:val="clear" w:fill="F7F7F7"/>
        </w:rPr>
        <w:t>到苏州科技大学艺术学院进行复试报到。报道程序详见《苏州科技大学</w:t>
      </w:r>
      <w:r>
        <w:rPr>
          <w:rStyle w:val="6"/>
          <w:rFonts w:hint="eastAsia" w:ascii="仿宋" w:hAnsi="仿宋" w:eastAsia="仿宋" w:cs="仿宋"/>
          <w:i w:val="0"/>
          <w:iCs w:val="0"/>
          <w:caps w:val="0"/>
          <w:color w:val="333333"/>
          <w:spacing w:val="0"/>
          <w:sz w:val="16"/>
          <w:szCs w:val="16"/>
          <w:bdr w:val="none" w:color="auto" w:sz="0" w:space="0"/>
          <w:shd w:val="clear" w:fill="F7F7F7"/>
          <w:lang w:val="en-US"/>
        </w:rPr>
        <w:t>2023</w:t>
      </w:r>
      <w:r>
        <w:rPr>
          <w:rStyle w:val="6"/>
          <w:rFonts w:hint="eastAsia" w:ascii="仿宋" w:hAnsi="仿宋" w:eastAsia="仿宋" w:cs="仿宋"/>
          <w:i w:val="0"/>
          <w:iCs w:val="0"/>
          <w:caps w:val="0"/>
          <w:color w:val="333333"/>
          <w:spacing w:val="0"/>
          <w:sz w:val="16"/>
          <w:szCs w:val="16"/>
          <w:bdr w:val="none" w:color="auto" w:sz="0" w:space="0"/>
          <w:shd w:val="clear" w:fill="F7F7F7"/>
        </w:rPr>
        <w:t>年硕士研究生招生复试须知》。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270" w:lineRule="atLeast"/>
        <w:ind w:left="0" w:right="0" w:firstLine="320"/>
        <w:jc w:val="left"/>
        <w:rPr>
          <w:sz w:val="16"/>
          <w:szCs w:val="16"/>
        </w:rPr>
      </w:pPr>
      <w:r>
        <w:rPr>
          <w:rFonts w:hint="eastAsia" w:ascii="微软雅黑" w:hAnsi="微软雅黑" w:eastAsia="微软雅黑" w:cs="微软雅黑"/>
          <w:i w:val="0"/>
          <w:iCs w:val="0"/>
          <w:caps w:val="0"/>
          <w:color w:val="5C5C5C"/>
          <w:spacing w:val="0"/>
          <w:sz w:val="14"/>
          <w:szCs w:val="14"/>
          <w:u w:val="none"/>
          <w:bdr w:val="none" w:color="auto" w:sz="0" w:space="0"/>
          <w:shd w:val="clear" w:fill="F7F7F7"/>
        </w:rPr>
        <w:fldChar w:fldCharType="begin"/>
      </w:r>
      <w:r>
        <w:rPr>
          <w:rFonts w:hint="eastAsia" w:ascii="微软雅黑" w:hAnsi="微软雅黑" w:eastAsia="微软雅黑" w:cs="微软雅黑"/>
          <w:i w:val="0"/>
          <w:iCs w:val="0"/>
          <w:caps w:val="0"/>
          <w:color w:val="5C5C5C"/>
          <w:spacing w:val="0"/>
          <w:sz w:val="14"/>
          <w:szCs w:val="14"/>
          <w:u w:val="none"/>
          <w:bdr w:val="none" w:color="auto" w:sz="0" w:space="0"/>
          <w:shd w:val="clear" w:fill="F7F7F7"/>
        </w:rPr>
        <w:instrText xml:space="preserve"> HYPERLINK "https://yjsb.usts.edu.cn/info/1048/3598.htm" \t "https://art.usts.edu.cn/info/1036/_self" </w:instrText>
      </w:r>
      <w:r>
        <w:rPr>
          <w:rFonts w:hint="eastAsia" w:ascii="微软雅黑" w:hAnsi="微软雅黑" w:eastAsia="微软雅黑" w:cs="微软雅黑"/>
          <w:i w:val="0"/>
          <w:iCs w:val="0"/>
          <w:caps w:val="0"/>
          <w:color w:val="5C5C5C"/>
          <w:spacing w:val="0"/>
          <w:sz w:val="14"/>
          <w:szCs w:val="14"/>
          <w:u w:val="none"/>
          <w:bdr w:val="none" w:color="auto" w:sz="0" w:space="0"/>
          <w:shd w:val="clear" w:fill="F7F7F7"/>
        </w:rPr>
        <w:fldChar w:fldCharType="separate"/>
      </w:r>
      <w:r>
        <w:rPr>
          <w:rStyle w:val="7"/>
          <w:rFonts w:hint="eastAsia" w:ascii="仿宋" w:hAnsi="仿宋" w:eastAsia="仿宋" w:cs="仿宋"/>
          <w:i w:val="0"/>
          <w:iCs w:val="0"/>
          <w:caps w:val="0"/>
          <w:color w:val="5C5C5C"/>
          <w:spacing w:val="0"/>
          <w:sz w:val="16"/>
          <w:szCs w:val="16"/>
          <w:u w:val="none"/>
          <w:bdr w:val="none" w:color="auto" w:sz="4" w:space="0"/>
          <w:shd w:val="clear" w:fill="F7F7F7"/>
          <w:lang w:val="en-US"/>
        </w:rPr>
        <w:t>https://yjsb.usts.edu.cn/info/1048/3598.htm</w:t>
      </w:r>
      <w:r>
        <w:rPr>
          <w:rStyle w:val="7"/>
          <w:rFonts w:hint="eastAsia" w:ascii="微软雅黑" w:hAnsi="微软雅黑" w:eastAsia="微软雅黑" w:cs="微软雅黑"/>
          <w:i w:val="0"/>
          <w:iCs w:val="0"/>
          <w:caps w:val="0"/>
          <w:color w:val="5C5C5C"/>
          <w:spacing w:val="0"/>
          <w:sz w:val="14"/>
          <w:szCs w:val="14"/>
          <w:u w:val="none"/>
          <w:bdr w:val="none" w:color="auto" w:sz="0" w:space="0"/>
          <w:shd w:val="clear" w:fill="F7F7F7"/>
          <w:lang w:val="en-US"/>
        </w:rPr>
        <w:t>)</w:t>
      </w:r>
      <w:r>
        <w:rPr>
          <w:rFonts w:hint="eastAsia" w:ascii="微软雅黑" w:hAnsi="微软雅黑" w:eastAsia="微软雅黑" w:cs="微软雅黑"/>
          <w:i w:val="0"/>
          <w:iCs w:val="0"/>
          <w:caps w:val="0"/>
          <w:color w:val="5C5C5C"/>
          <w:spacing w:val="0"/>
          <w:sz w:val="14"/>
          <w:szCs w:val="14"/>
          <w:u w:val="none"/>
          <w:bdr w:val="none" w:color="auto" w:sz="0" w:space="0"/>
          <w:shd w:val="clear" w:fill="F7F7F7"/>
        </w:rPr>
        <w:fldChar w:fldCharType="end"/>
      </w:r>
      <w:r>
        <w:rPr>
          <w:rFonts w:hint="eastAsia" w:ascii="微软雅黑" w:hAnsi="微软雅黑" w:eastAsia="微软雅黑" w:cs="微软雅黑"/>
          <w:i w:val="0"/>
          <w:iCs w:val="0"/>
          <w:caps w:val="0"/>
          <w:color w:val="333333"/>
          <w:spacing w:val="0"/>
          <w:sz w:val="16"/>
          <w:szCs w:val="16"/>
          <w:bdr w:val="none" w:color="auto" w:sz="0" w:space="0"/>
          <w:shd w:val="clear" w:fill="F7F7F7"/>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270" w:lineRule="atLeast"/>
        <w:ind w:left="0" w:right="0" w:firstLine="320"/>
        <w:jc w:val="left"/>
        <w:rPr>
          <w:sz w:val="16"/>
          <w:szCs w:val="16"/>
        </w:rPr>
      </w:pPr>
      <w:r>
        <w:rPr>
          <w:rStyle w:val="6"/>
          <w:rFonts w:hint="eastAsia" w:ascii="仿宋" w:hAnsi="仿宋" w:eastAsia="仿宋" w:cs="仿宋"/>
          <w:i w:val="0"/>
          <w:iCs w:val="0"/>
          <w:caps w:val="0"/>
          <w:color w:val="333333"/>
          <w:spacing w:val="0"/>
          <w:sz w:val="16"/>
          <w:szCs w:val="16"/>
          <w:bdr w:val="none" w:color="auto" w:sz="0" w:space="0"/>
          <w:shd w:val="clear" w:fill="F7F7F7"/>
        </w:rPr>
        <w:t>复试报到地点：苏州市高新区滨河路</w:t>
      </w:r>
      <w:r>
        <w:rPr>
          <w:rStyle w:val="6"/>
          <w:rFonts w:hint="eastAsia" w:ascii="仿宋" w:hAnsi="仿宋" w:eastAsia="仿宋" w:cs="仿宋"/>
          <w:i w:val="0"/>
          <w:iCs w:val="0"/>
          <w:caps w:val="0"/>
          <w:color w:val="333333"/>
          <w:spacing w:val="0"/>
          <w:sz w:val="16"/>
          <w:szCs w:val="16"/>
          <w:bdr w:val="none" w:color="auto" w:sz="0" w:space="0"/>
          <w:shd w:val="clear" w:fill="F7F7F7"/>
          <w:lang w:val="en-US"/>
        </w:rPr>
        <w:t>1701</w:t>
      </w:r>
      <w:r>
        <w:rPr>
          <w:rStyle w:val="6"/>
          <w:rFonts w:hint="eastAsia" w:ascii="仿宋" w:hAnsi="仿宋" w:eastAsia="仿宋" w:cs="仿宋"/>
          <w:i w:val="0"/>
          <w:iCs w:val="0"/>
          <w:caps w:val="0"/>
          <w:color w:val="333333"/>
          <w:spacing w:val="0"/>
          <w:sz w:val="16"/>
          <w:szCs w:val="16"/>
          <w:bdr w:val="none" w:color="auto" w:sz="0" w:space="0"/>
          <w:shd w:val="clear" w:fill="F7F7F7"/>
        </w:rPr>
        <w:t>号苏州科技大学江枫校区艺术楼一楼大厅。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520" w:right="0" w:firstLine="420"/>
        <w:rPr>
          <w:sz w:val="16"/>
          <w:szCs w:val="16"/>
        </w:rPr>
      </w:pPr>
      <w:r>
        <w:rPr>
          <w:rFonts w:hint="eastAsia" w:ascii="仿宋" w:hAnsi="仿宋" w:eastAsia="仿宋" w:cs="仿宋"/>
          <w:i w:val="0"/>
          <w:iCs w:val="0"/>
          <w:caps w:val="0"/>
          <w:color w:val="333333"/>
          <w:spacing w:val="0"/>
          <w:sz w:val="16"/>
          <w:szCs w:val="16"/>
          <w:bdr w:val="none" w:color="auto" w:sz="0" w:space="0"/>
          <w:shd w:val="clear" w:fill="F7F7F7"/>
          <w:lang w:val="en-US"/>
        </w:rPr>
        <w:t>3. </w:t>
      </w:r>
      <w:r>
        <w:rPr>
          <w:rFonts w:hint="eastAsia" w:ascii="仿宋" w:hAnsi="仿宋" w:eastAsia="仿宋" w:cs="仿宋"/>
          <w:i w:val="0"/>
          <w:iCs w:val="0"/>
          <w:caps w:val="0"/>
          <w:color w:val="333333"/>
          <w:spacing w:val="0"/>
          <w:sz w:val="16"/>
          <w:szCs w:val="16"/>
          <w:bdr w:val="none" w:color="auto" w:sz="0" w:space="0"/>
          <w:shd w:val="clear" w:fill="F7F7F7"/>
        </w:rPr>
        <w:t>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520" w:right="0" w:firstLine="0"/>
        <w:rPr>
          <w:sz w:val="16"/>
          <w:szCs w:val="16"/>
        </w:rPr>
      </w:pPr>
      <w:r>
        <w:rPr>
          <w:rStyle w:val="6"/>
          <w:rFonts w:hint="eastAsia" w:ascii="仿宋" w:hAnsi="仿宋" w:eastAsia="仿宋" w:cs="仿宋"/>
          <w:i w:val="0"/>
          <w:iCs w:val="0"/>
          <w:caps w:val="0"/>
          <w:color w:val="333333"/>
          <w:spacing w:val="0"/>
          <w:sz w:val="16"/>
          <w:szCs w:val="16"/>
          <w:bdr w:val="none" w:color="auto" w:sz="0" w:space="0"/>
          <w:shd w:val="clear" w:fill="F7F7F7"/>
          <w:lang w:val="en-US"/>
        </w:rPr>
        <w:t>2023</w:t>
      </w:r>
      <w:r>
        <w:rPr>
          <w:rStyle w:val="6"/>
          <w:rFonts w:hint="eastAsia" w:ascii="仿宋" w:hAnsi="仿宋" w:eastAsia="仿宋" w:cs="仿宋"/>
          <w:i w:val="0"/>
          <w:iCs w:val="0"/>
          <w:caps w:val="0"/>
          <w:color w:val="333333"/>
          <w:spacing w:val="0"/>
          <w:sz w:val="16"/>
          <w:szCs w:val="16"/>
          <w:bdr w:val="none" w:color="auto" w:sz="0" w:space="0"/>
          <w:shd w:val="clear" w:fill="F7F7F7"/>
        </w:rPr>
        <w:t>年</w:t>
      </w:r>
      <w:r>
        <w:rPr>
          <w:rStyle w:val="6"/>
          <w:rFonts w:hint="eastAsia" w:ascii="仿宋" w:hAnsi="仿宋" w:eastAsia="仿宋" w:cs="仿宋"/>
          <w:i w:val="0"/>
          <w:iCs w:val="0"/>
          <w:caps w:val="0"/>
          <w:color w:val="333333"/>
          <w:spacing w:val="0"/>
          <w:sz w:val="16"/>
          <w:szCs w:val="16"/>
          <w:bdr w:val="none" w:color="auto" w:sz="0" w:space="0"/>
          <w:shd w:val="clear" w:fill="F7F7F7"/>
          <w:lang w:val="en-US"/>
        </w:rPr>
        <w:t>4</w:t>
      </w:r>
      <w:r>
        <w:rPr>
          <w:rStyle w:val="6"/>
          <w:rFonts w:hint="eastAsia" w:ascii="仿宋" w:hAnsi="仿宋" w:eastAsia="仿宋" w:cs="仿宋"/>
          <w:i w:val="0"/>
          <w:iCs w:val="0"/>
          <w:caps w:val="0"/>
          <w:color w:val="333333"/>
          <w:spacing w:val="0"/>
          <w:sz w:val="16"/>
          <w:szCs w:val="16"/>
          <w:bdr w:val="none" w:color="auto" w:sz="0" w:space="0"/>
          <w:shd w:val="clear" w:fill="F7F7F7"/>
        </w:rPr>
        <w:t>月</w:t>
      </w:r>
      <w:r>
        <w:rPr>
          <w:rStyle w:val="6"/>
          <w:rFonts w:hint="eastAsia" w:ascii="仿宋" w:hAnsi="仿宋" w:eastAsia="仿宋" w:cs="仿宋"/>
          <w:i w:val="0"/>
          <w:iCs w:val="0"/>
          <w:caps w:val="0"/>
          <w:color w:val="333333"/>
          <w:spacing w:val="0"/>
          <w:sz w:val="16"/>
          <w:szCs w:val="16"/>
          <w:bdr w:val="none" w:color="auto" w:sz="0" w:space="0"/>
          <w:shd w:val="clear" w:fill="F7F7F7"/>
          <w:lang w:val="en-US"/>
        </w:rPr>
        <w:t>9</w:t>
      </w:r>
      <w:r>
        <w:rPr>
          <w:rStyle w:val="6"/>
          <w:rFonts w:hint="eastAsia" w:ascii="仿宋" w:hAnsi="仿宋" w:eastAsia="仿宋" w:cs="仿宋"/>
          <w:i w:val="0"/>
          <w:iCs w:val="0"/>
          <w:caps w:val="0"/>
          <w:color w:val="333333"/>
          <w:spacing w:val="0"/>
          <w:sz w:val="16"/>
          <w:szCs w:val="16"/>
          <w:bdr w:val="none" w:color="auto" w:sz="0" w:space="0"/>
          <w:shd w:val="clear" w:fill="F7F7F7"/>
        </w:rPr>
        <w:t>日上午</w:t>
      </w:r>
      <w:r>
        <w:rPr>
          <w:rStyle w:val="6"/>
          <w:rFonts w:hint="eastAsia" w:ascii="仿宋" w:hAnsi="仿宋" w:eastAsia="仿宋" w:cs="仿宋"/>
          <w:i w:val="0"/>
          <w:iCs w:val="0"/>
          <w:caps w:val="0"/>
          <w:color w:val="333333"/>
          <w:spacing w:val="0"/>
          <w:sz w:val="16"/>
          <w:szCs w:val="16"/>
          <w:bdr w:val="none" w:color="auto" w:sz="0" w:space="0"/>
          <w:shd w:val="clear" w:fill="F7F7F7"/>
          <w:lang w:val="en-US"/>
        </w:rPr>
        <w:t>9</w:t>
      </w:r>
      <w:r>
        <w:rPr>
          <w:rStyle w:val="6"/>
          <w:rFonts w:hint="eastAsia" w:ascii="仿宋" w:hAnsi="仿宋" w:eastAsia="仿宋" w:cs="仿宋"/>
          <w:i w:val="0"/>
          <w:iCs w:val="0"/>
          <w:caps w:val="0"/>
          <w:color w:val="333333"/>
          <w:spacing w:val="0"/>
          <w:sz w:val="16"/>
          <w:szCs w:val="16"/>
          <w:bdr w:val="none" w:color="auto" w:sz="0" w:space="0"/>
          <w:shd w:val="clear" w:fill="F7F7F7"/>
        </w:rPr>
        <w:t>：</w:t>
      </w:r>
      <w:r>
        <w:rPr>
          <w:rStyle w:val="6"/>
          <w:rFonts w:hint="eastAsia" w:ascii="仿宋" w:hAnsi="仿宋" w:eastAsia="仿宋" w:cs="仿宋"/>
          <w:i w:val="0"/>
          <w:iCs w:val="0"/>
          <w:caps w:val="0"/>
          <w:color w:val="333333"/>
          <w:spacing w:val="0"/>
          <w:sz w:val="16"/>
          <w:szCs w:val="16"/>
          <w:bdr w:val="none" w:color="auto" w:sz="0" w:space="0"/>
          <w:shd w:val="clear" w:fill="F7F7F7"/>
          <w:lang w:val="en-US"/>
        </w:rPr>
        <w:t>00</w:t>
      </w:r>
      <w:r>
        <w:rPr>
          <w:rStyle w:val="6"/>
          <w:rFonts w:hint="eastAsia" w:ascii="仿宋" w:hAnsi="仿宋" w:eastAsia="仿宋" w:cs="仿宋"/>
          <w:i w:val="0"/>
          <w:iCs w:val="0"/>
          <w:caps w:val="0"/>
          <w:color w:val="333333"/>
          <w:spacing w:val="0"/>
          <w:sz w:val="16"/>
          <w:szCs w:val="16"/>
          <w:bdr w:val="none" w:color="auto" w:sz="0" w:space="0"/>
          <w:shd w:val="clear" w:fill="F7F7F7"/>
        </w:rPr>
        <w:t>——</w:t>
      </w:r>
      <w:r>
        <w:rPr>
          <w:rStyle w:val="6"/>
          <w:rFonts w:hint="eastAsia" w:ascii="仿宋" w:hAnsi="仿宋" w:eastAsia="仿宋" w:cs="仿宋"/>
          <w:i w:val="0"/>
          <w:iCs w:val="0"/>
          <w:caps w:val="0"/>
          <w:color w:val="333333"/>
          <w:spacing w:val="0"/>
          <w:sz w:val="16"/>
          <w:szCs w:val="16"/>
          <w:bdr w:val="none" w:color="auto" w:sz="0" w:space="0"/>
          <w:shd w:val="clear" w:fill="F7F7F7"/>
          <w:lang w:val="en-US"/>
        </w:rPr>
        <w:t>12</w:t>
      </w:r>
      <w:r>
        <w:rPr>
          <w:rStyle w:val="6"/>
          <w:rFonts w:hint="eastAsia" w:ascii="仿宋" w:hAnsi="仿宋" w:eastAsia="仿宋" w:cs="仿宋"/>
          <w:i w:val="0"/>
          <w:iCs w:val="0"/>
          <w:caps w:val="0"/>
          <w:color w:val="333333"/>
          <w:spacing w:val="0"/>
          <w:sz w:val="16"/>
          <w:szCs w:val="16"/>
          <w:bdr w:val="none" w:color="auto" w:sz="0" w:space="0"/>
          <w:shd w:val="clear" w:fill="F7F7F7"/>
        </w:rPr>
        <w:t>：</w:t>
      </w:r>
      <w:r>
        <w:rPr>
          <w:rStyle w:val="6"/>
          <w:rFonts w:hint="eastAsia" w:ascii="仿宋" w:hAnsi="仿宋" w:eastAsia="仿宋" w:cs="仿宋"/>
          <w:i w:val="0"/>
          <w:iCs w:val="0"/>
          <w:caps w:val="0"/>
          <w:color w:val="333333"/>
          <w:spacing w:val="0"/>
          <w:sz w:val="16"/>
          <w:szCs w:val="16"/>
          <w:bdr w:val="none" w:color="auto" w:sz="0" w:space="0"/>
          <w:shd w:val="clear" w:fill="F7F7F7"/>
          <w:lang w:val="en-US"/>
        </w:rPr>
        <w:t>00</w:t>
      </w:r>
      <w:r>
        <w:rPr>
          <w:rStyle w:val="6"/>
          <w:rFonts w:hint="eastAsia" w:ascii="仿宋" w:hAnsi="仿宋" w:eastAsia="仿宋" w:cs="仿宋"/>
          <w:i w:val="0"/>
          <w:iCs w:val="0"/>
          <w:caps w:val="0"/>
          <w:color w:val="333333"/>
          <w:spacing w:val="0"/>
          <w:sz w:val="16"/>
          <w:szCs w:val="16"/>
          <w:bdr w:val="none" w:color="auto" w:sz="0" w:space="0"/>
          <w:shd w:val="clear" w:fill="F7F7F7"/>
        </w:rPr>
        <w:t>：专业能力考核；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520" w:right="0" w:firstLine="0"/>
        <w:rPr>
          <w:sz w:val="16"/>
          <w:szCs w:val="16"/>
        </w:rPr>
      </w:pPr>
      <w:r>
        <w:rPr>
          <w:rStyle w:val="6"/>
          <w:rFonts w:hint="eastAsia" w:ascii="仿宋" w:hAnsi="仿宋" w:eastAsia="仿宋" w:cs="仿宋"/>
          <w:i w:val="0"/>
          <w:iCs w:val="0"/>
          <w:caps w:val="0"/>
          <w:color w:val="333333"/>
          <w:spacing w:val="0"/>
          <w:sz w:val="16"/>
          <w:szCs w:val="16"/>
          <w:bdr w:val="none" w:color="auto" w:sz="0" w:space="0"/>
          <w:shd w:val="clear" w:fill="F7F7F7"/>
          <w:lang w:val="en-US"/>
        </w:rPr>
        <w:t>2023</w:t>
      </w:r>
      <w:r>
        <w:rPr>
          <w:rStyle w:val="6"/>
          <w:rFonts w:hint="eastAsia" w:ascii="仿宋" w:hAnsi="仿宋" w:eastAsia="仿宋" w:cs="仿宋"/>
          <w:i w:val="0"/>
          <w:iCs w:val="0"/>
          <w:caps w:val="0"/>
          <w:color w:val="333333"/>
          <w:spacing w:val="0"/>
          <w:sz w:val="16"/>
          <w:szCs w:val="16"/>
          <w:bdr w:val="none" w:color="auto" w:sz="0" w:space="0"/>
          <w:shd w:val="clear" w:fill="F7F7F7"/>
        </w:rPr>
        <w:t>年</w:t>
      </w:r>
      <w:r>
        <w:rPr>
          <w:rStyle w:val="6"/>
          <w:rFonts w:hint="eastAsia" w:ascii="仿宋" w:hAnsi="仿宋" w:eastAsia="仿宋" w:cs="仿宋"/>
          <w:i w:val="0"/>
          <w:iCs w:val="0"/>
          <w:caps w:val="0"/>
          <w:color w:val="333333"/>
          <w:spacing w:val="0"/>
          <w:sz w:val="16"/>
          <w:szCs w:val="16"/>
          <w:bdr w:val="none" w:color="auto" w:sz="0" w:space="0"/>
          <w:shd w:val="clear" w:fill="F7F7F7"/>
          <w:lang w:val="en-US"/>
        </w:rPr>
        <w:t>4</w:t>
      </w:r>
      <w:r>
        <w:rPr>
          <w:rStyle w:val="6"/>
          <w:rFonts w:hint="eastAsia" w:ascii="仿宋" w:hAnsi="仿宋" w:eastAsia="仿宋" w:cs="仿宋"/>
          <w:i w:val="0"/>
          <w:iCs w:val="0"/>
          <w:caps w:val="0"/>
          <w:color w:val="333333"/>
          <w:spacing w:val="0"/>
          <w:sz w:val="16"/>
          <w:szCs w:val="16"/>
          <w:bdr w:val="none" w:color="auto" w:sz="0" w:space="0"/>
          <w:shd w:val="clear" w:fill="F7F7F7"/>
        </w:rPr>
        <w:t>月</w:t>
      </w:r>
      <w:r>
        <w:rPr>
          <w:rStyle w:val="6"/>
          <w:rFonts w:hint="eastAsia" w:ascii="仿宋" w:hAnsi="仿宋" w:eastAsia="仿宋" w:cs="仿宋"/>
          <w:i w:val="0"/>
          <w:iCs w:val="0"/>
          <w:caps w:val="0"/>
          <w:color w:val="333333"/>
          <w:spacing w:val="0"/>
          <w:sz w:val="16"/>
          <w:szCs w:val="16"/>
          <w:bdr w:val="none" w:color="auto" w:sz="0" w:space="0"/>
          <w:shd w:val="clear" w:fill="F7F7F7"/>
          <w:lang w:val="en-US"/>
        </w:rPr>
        <w:t>9</w:t>
      </w:r>
      <w:r>
        <w:rPr>
          <w:rStyle w:val="6"/>
          <w:rFonts w:hint="eastAsia" w:ascii="仿宋" w:hAnsi="仿宋" w:eastAsia="仿宋" w:cs="仿宋"/>
          <w:i w:val="0"/>
          <w:iCs w:val="0"/>
          <w:caps w:val="0"/>
          <w:color w:val="333333"/>
          <w:spacing w:val="0"/>
          <w:sz w:val="16"/>
          <w:szCs w:val="16"/>
          <w:bdr w:val="none" w:color="auto" w:sz="0" w:space="0"/>
          <w:shd w:val="clear" w:fill="F7F7F7"/>
        </w:rPr>
        <w:t>日下午</w:t>
      </w:r>
      <w:r>
        <w:rPr>
          <w:rStyle w:val="6"/>
          <w:rFonts w:hint="eastAsia" w:ascii="仿宋" w:hAnsi="仿宋" w:eastAsia="仿宋" w:cs="仿宋"/>
          <w:i w:val="0"/>
          <w:iCs w:val="0"/>
          <w:caps w:val="0"/>
          <w:color w:val="333333"/>
          <w:spacing w:val="0"/>
          <w:sz w:val="16"/>
          <w:szCs w:val="16"/>
          <w:bdr w:val="none" w:color="auto" w:sz="0" w:space="0"/>
          <w:shd w:val="clear" w:fill="F7F7F7"/>
          <w:lang w:val="en-US"/>
        </w:rPr>
        <w:t>14</w:t>
      </w:r>
      <w:r>
        <w:rPr>
          <w:rStyle w:val="6"/>
          <w:rFonts w:hint="eastAsia" w:ascii="仿宋" w:hAnsi="仿宋" w:eastAsia="仿宋" w:cs="仿宋"/>
          <w:i w:val="0"/>
          <w:iCs w:val="0"/>
          <w:caps w:val="0"/>
          <w:color w:val="333333"/>
          <w:spacing w:val="0"/>
          <w:sz w:val="16"/>
          <w:szCs w:val="16"/>
          <w:bdr w:val="none" w:color="auto" w:sz="0" w:space="0"/>
          <w:shd w:val="clear" w:fill="F7F7F7"/>
        </w:rPr>
        <w:t>：</w:t>
      </w:r>
      <w:r>
        <w:rPr>
          <w:rStyle w:val="6"/>
          <w:rFonts w:hint="eastAsia" w:ascii="仿宋" w:hAnsi="仿宋" w:eastAsia="仿宋" w:cs="仿宋"/>
          <w:i w:val="0"/>
          <w:iCs w:val="0"/>
          <w:caps w:val="0"/>
          <w:color w:val="333333"/>
          <w:spacing w:val="0"/>
          <w:sz w:val="16"/>
          <w:szCs w:val="16"/>
          <w:bdr w:val="none" w:color="auto" w:sz="0" w:space="0"/>
          <w:shd w:val="clear" w:fill="F7F7F7"/>
          <w:lang w:val="en-US"/>
        </w:rPr>
        <w:t>00</w:t>
      </w:r>
      <w:r>
        <w:rPr>
          <w:rStyle w:val="6"/>
          <w:rFonts w:hint="eastAsia" w:ascii="仿宋" w:hAnsi="仿宋" w:eastAsia="仿宋" w:cs="仿宋"/>
          <w:i w:val="0"/>
          <w:iCs w:val="0"/>
          <w:caps w:val="0"/>
          <w:color w:val="333333"/>
          <w:spacing w:val="0"/>
          <w:sz w:val="16"/>
          <w:szCs w:val="16"/>
          <w:bdr w:val="none" w:color="auto" w:sz="0" w:space="0"/>
          <w:shd w:val="clear" w:fill="F7F7F7"/>
        </w:rPr>
        <w:t>——</w:t>
      </w:r>
      <w:r>
        <w:rPr>
          <w:rStyle w:val="6"/>
          <w:rFonts w:hint="eastAsia" w:ascii="仿宋" w:hAnsi="仿宋" w:eastAsia="仿宋" w:cs="仿宋"/>
          <w:i w:val="0"/>
          <w:iCs w:val="0"/>
          <w:caps w:val="0"/>
          <w:color w:val="333333"/>
          <w:spacing w:val="0"/>
          <w:sz w:val="16"/>
          <w:szCs w:val="16"/>
          <w:bdr w:val="none" w:color="auto" w:sz="0" w:space="0"/>
          <w:shd w:val="clear" w:fill="F7F7F7"/>
          <w:lang w:val="en-US"/>
        </w:rPr>
        <w:t>18</w:t>
      </w:r>
      <w:r>
        <w:rPr>
          <w:rStyle w:val="6"/>
          <w:rFonts w:hint="eastAsia" w:ascii="仿宋" w:hAnsi="仿宋" w:eastAsia="仿宋" w:cs="仿宋"/>
          <w:i w:val="0"/>
          <w:iCs w:val="0"/>
          <w:caps w:val="0"/>
          <w:color w:val="333333"/>
          <w:spacing w:val="0"/>
          <w:sz w:val="16"/>
          <w:szCs w:val="16"/>
          <w:bdr w:val="none" w:color="auto" w:sz="0" w:space="0"/>
          <w:shd w:val="clear" w:fill="F7F7F7"/>
        </w:rPr>
        <w:t>：</w:t>
      </w:r>
      <w:r>
        <w:rPr>
          <w:rStyle w:val="6"/>
          <w:rFonts w:hint="eastAsia" w:ascii="仿宋" w:hAnsi="仿宋" w:eastAsia="仿宋" w:cs="仿宋"/>
          <w:i w:val="0"/>
          <w:iCs w:val="0"/>
          <w:caps w:val="0"/>
          <w:color w:val="333333"/>
          <w:spacing w:val="0"/>
          <w:sz w:val="16"/>
          <w:szCs w:val="16"/>
          <w:bdr w:val="none" w:color="auto" w:sz="0" w:space="0"/>
          <w:shd w:val="clear" w:fill="F7F7F7"/>
          <w:lang w:val="en-US"/>
        </w:rPr>
        <w:t>00</w:t>
      </w:r>
      <w:r>
        <w:rPr>
          <w:rStyle w:val="6"/>
          <w:rFonts w:hint="eastAsia" w:ascii="仿宋" w:hAnsi="仿宋" w:eastAsia="仿宋" w:cs="仿宋"/>
          <w:i w:val="0"/>
          <w:iCs w:val="0"/>
          <w:caps w:val="0"/>
          <w:color w:val="333333"/>
          <w:spacing w:val="0"/>
          <w:sz w:val="16"/>
          <w:szCs w:val="16"/>
          <w:bdr w:val="none" w:color="auto" w:sz="0" w:space="0"/>
          <w:shd w:val="clear" w:fill="F7F7F7"/>
        </w:rPr>
        <w:t>：综合素质考核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520" w:right="0" w:firstLine="420"/>
        <w:rPr>
          <w:sz w:val="16"/>
          <w:szCs w:val="16"/>
        </w:rPr>
      </w:pPr>
      <w:r>
        <w:rPr>
          <w:rFonts w:hint="eastAsia" w:ascii="仿宋" w:hAnsi="仿宋" w:eastAsia="仿宋" w:cs="仿宋"/>
          <w:i w:val="0"/>
          <w:iCs w:val="0"/>
          <w:caps w:val="0"/>
          <w:color w:val="333333"/>
          <w:spacing w:val="0"/>
          <w:sz w:val="16"/>
          <w:szCs w:val="16"/>
          <w:bdr w:val="none" w:color="auto" w:sz="0" w:space="0"/>
          <w:shd w:val="clear" w:fill="F7F7F7"/>
          <w:lang w:val="en-US"/>
        </w:rPr>
        <w:t>4. </w:t>
      </w:r>
      <w:r>
        <w:rPr>
          <w:rFonts w:hint="eastAsia" w:ascii="仿宋" w:hAnsi="仿宋" w:eastAsia="仿宋" w:cs="仿宋"/>
          <w:i w:val="0"/>
          <w:iCs w:val="0"/>
          <w:caps w:val="0"/>
          <w:color w:val="333333"/>
          <w:spacing w:val="0"/>
          <w:sz w:val="16"/>
          <w:szCs w:val="16"/>
          <w:bdr w:val="none" w:color="auto" w:sz="0" w:space="0"/>
          <w:shd w:val="clear" w:fill="F7F7F7"/>
        </w:rPr>
        <w:t>复试考核内容及要求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1000" w:right="0" w:firstLine="420"/>
        <w:jc w:val="left"/>
        <w:rPr>
          <w:sz w:val="16"/>
          <w:szCs w:val="16"/>
        </w:rPr>
      </w:pPr>
      <w:r>
        <w:rPr>
          <w:rFonts w:hint="eastAsia" w:ascii="仿宋" w:hAnsi="仿宋" w:eastAsia="仿宋" w:cs="仿宋"/>
          <w:i w:val="0"/>
          <w:iCs w:val="0"/>
          <w:caps w:val="0"/>
          <w:color w:val="333333"/>
          <w:spacing w:val="0"/>
          <w:sz w:val="16"/>
          <w:szCs w:val="16"/>
          <w:bdr w:val="none" w:color="auto" w:sz="0" w:space="0"/>
          <w:shd w:val="clear" w:fill="FFFFFF"/>
          <w:lang w:val="en-US"/>
        </w:rPr>
        <w:t>（1） </w:t>
      </w:r>
      <w:r>
        <w:rPr>
          <w:rFonts w:hint="eastAsia" w:ascii="仿宋" w:hAnsi="仿宋" w:eastAsia="仿宋" w:cs="仿宋"/>
          <w:i w:val="0"/>
          <w:iCs w:val="0"/>
          <w:caps w:val="0"/>
          <w:color w:val="000000"/>
          <w:spacing w:val="0"/>
          <w:sz w:val="16"/>
          <w:szCs w:val="16"/>
          <w:bdr w:val="none" w:color="auto" w:sz="0" w:space="0"/>
          <w:shd w:val="clear" w:fill="FFFFFF"/>
        </w:rPr>
        <w:t>专业能力考核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500" w:beforeAutospacing="0" w:after="0" w:afterAutospacing="0" w:line="330" w:lineRule="atLeast"/>
        <w:ind w:left="0" w:right="0" w:firstLine="320"/>
        <w:jc w:val="left"/>
        <w:rPr>
          <w:sz w:val="16"/>
          <w:szCs w:val="16"/>
        </w:rPr>
      </w:pPr>
      <w:r>
        <w:rPr>
          <w:rFonts w:hint="eastAsia" w:ascii="仿宋" w:hAnsi="仿宋" w:eastAsia="仿宋" w:cs="仿宋"/>
          <w:i w:val="0"/>
          <w:iCs w:val="0"/>
          <w:caps w:val="0"/>
          <w:color w:val="000000"/>
          <w:spacing w:val="0"/>
          <w:sz w:val="16"/>
          <w:szCs w:val="16"/>
          <w:bdr w:val="none" w:color="auto" w:sz="0" w:space="0"/>
          <w:shd w:val="clear" w:fill="FFFFFF"/>
        </w:rPr>
        <w:t>专业能力考核以专业笔试方式进行，考生在参加专业笔试时必须携带准考证、本人二代身份证，经监考人员查验后方可参加考试。专业笔试时间为</w:t>
      </w:r>
      <w:r>
        <w:rPr>
          <w:rFonts w:hint="eastAsia" w:ascii="仿宋" w:hAnsi="仿宋" w:eastAsia="仿宋" w:cs="仿宋"/>
          <w:i w:val="0"/>
          <w:iCs w:val="0"/>
          <w:caps w:val="0"/>
          <w:color w:val="000000"/>
          <w:spacing w:val="0"/>
          <w:sz w:val="16"/>
          <w:szCs w:val="16"/>
          <w:bdr w:val="none" w:color="auto" w:sz="0" w:space="0"/>
          <w:shd w:val="clear" w:fill="FFFFFF"/>
          <w:lang w:val="en-US"/>
        </w:rPr>
        <w:t>3</w:t>
      </w:r>
      <w:r>
        <w:rPr>
          <w:rFonts w:hint="eastAsia" w:ascii="仿宋" w:hAnsi="仿宋" w:eastAsia="仿宋" w:cs="仿宋"/>
          <w:i w:val="0"/>
          <w:iCs w:val="0"/>
          <w:caps w:val="0"/>
          <w:color w:val="000000"/>
          <w:spacing w:val="0"/>
          <w:sz w:val="16"/>
          <w:szCs w:val="16"/>
          <w:bdr w:val="none" w:color="auto" w:sz="0" w:space="0"/>
          <w:shd w:val="clear" w:fill="FFFFFF"/>
        </w:rPr>
        <w:t>小时，满分为</w:t>
      </w:r>
      <w:r>
        <w:rPr>
          <w:rFonts w:hint="eastAsia" w:ascii="仿宋" w:hAnsi="仿宋" w:eastAsia="仿宋" w:cs="仿宋"/>
          <w:i w:val="0"/>
          <w:iCs w:val="0"/>
          <w:caps w:val="0"/>
          <w:color w:val="000000"/>
          <w:spacing w:val="0"/>
          <w:sz w:val="16"/>
          <w:szCs w:val="16"/>
          <w:bdr w:val="none" w:color="auto" w:sz="0" w:space="0"/>
          <w:shd w:val="clear" w:fill="FFFFFF"/>
          <w:lang w:val="en-US"/>
        </w:rPr>
        <w:t>100</w:t>
      </w:r>
      <w:r>
        <w:rPr>
          <w:rFonts w:hint="eastAsia" w:ascii="仿宋" w:hAnsi="仿宋" w:eastAsia="仿宋" w:cs="仿宋"/>
          <w:i w:val="0"/>
          <w:iCs w:val="0"/>
          <w:caps w:val="0"/>
          <w:color w:val="000000"/>
          <w:spacing w:val="0"/>
          <w:sz w:val="16"/>
          <w:szCs w:val="16"/>
          <w:bdr w:val="none" w:color="auto" w:sz="0" w:space="0"/>
          <w:shd w:val="clear" w:fill="FFFFFF"/>
        </w:rPr>
        <w:t>分。具体考试安排详见下表：</w:t>
      </w:r>
    </w:p>
    <w:tbl>
      <w:tblPr>
        <w:tblW w:w="455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06"/>
        <w:gridCol w:w="818"/>
        <w:gridCol w:w="1058"/>
        <w:gridCol w:w="862"/>
        <w:gridCol w:w="9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8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sz w:val="16"/>
                <w:szCs w:val="16"/>
              </w:rPr>
            </w:pPr>
            <w:r>
              <w:rPr>
                <w:rStyle w:val="6"/>
                <w:rFonts w:hint="eastAsia" w:ascii="仿宋" w:hAnsi="仿宋" w:eastAsia="仿宋" w:cs="仿宋"/>
                <w:sz w:val="16"/>
                <w:szCs w:val="16"/>
                <w:bdr w:val="none" w:color="auto" w:sz="0" w:space="0"/>
              </w:rPr>
              <w:t>专业领域</w:t>
            </w:r>
          </w:p>
        </w:tc>
        <w:tc>
          <w:tcPr>
            <w:tcW w:w="75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sz w:val="16"/>
                <w:szCs w:val="16"/>
              </w:rPr>
            </w:pPr>
            <w:r>
              <w:rPr>
                <w:rStyle w:val="6"/>
                <w:rFonts w:hint="eastAsia" w:ascii="仿宋" w:hAnsi="仿宋" w:eastAsia="仿宋" w:cs="仿宋"/>
                <w:sz w:val="16"/>
                <w:szCs w:val="16"/>
                <w:bdr w:val="none" w:color="auto" w:sz="0" w:space="0"/>
              </w:rPr>
              <w:t>专业方向</w:t>
            </w:r>
          </w:p>
        </w:tc>
        <w:tc>
          <w:tcPr>
            <w:tcW w:w="97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sz w:val="16"/>
                <w:szCs w:val="16"/>
              </w:rPr>
            </w:pPr>
            <w:r>
              <w:rPr>
                <w:rStyle w:val="6"/>
                <w:rFonts w:hint="eastAsia" w:ascii="仿宋" w:hAnsi="仿宋" w:eastAsia="仿宋" w:cs="仿宋"/>
                <w:sz w:val="16"/>
                <w:szCs w:val="16"/>
                <w:bdr w:val="none" w:color="auto" w:sz="0" w:space="0"/>
              </w:rPr>
              <w:t>笔试科目</w:t>
            </w:r>
          </w:p>
        </w:tc>
        <w:tc>
          <w:tcPr>
            <w:tcW w:w="79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sz w:val="16"/>
                <w:szCs w:val="16"/>
              </w:rPr>
            </w:pPr>
            <w:r>
              <w:rPr>
                <w:rStyle w:val="6"/>
                <w:rFonts w:hint="eastAsia" w:ascii="仿宋" w:hAnsi="仿宋" w:eastAsia="仿宋" w:cs="仿宋"/>
                <w:sz w:val="16"/>
                <w:szCs w:val="16"/>
                <w:bdr w:val="none" w:color="auto" w:sz="0" w:space="0"/>
              </w:rPr>
              <w:t>考试工具</w:t>
            </w:r>
          </w:p>
        </w:tc>
        <w:tc>
          <w:tcPr>
            <w:tcW w:w="83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sz w:val="16"/>
                <w:szCs w:val="16"/>
              </w:rPr>
            </w:pPr>
            <w:r>
              <w:rPr>
                <w:rStyle w:val="6"/>
                <w:rFonts w:hint="eastAsia" w:ascii="仿宋" w:hAnsi="仿宋" w:eastAsia="仿宋" w:cs="仿宋"/>
                <w:sz w:val="16"/>
                <w:szCs w:val="16"/>
                <w:bdr w:val="none" w:color="auto" w:sz="0" w:space="0"/>
              </w:rPr>
              <w:t>考试地点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8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lang w:val="en-US"/>
              </w:rPr>
              <w:t>135107</w:t>
            </w:r>
            <w:r>
              <w:rPr>
                <w:rStyle w:val="6"/>
                <w:rFonts w:hint="eastAsia" w:ascii="仿宋" w:hAnsi="仿宋" w:eastAsia="仿宋" w:cs="仿宋"/>
                <w:sz w:val="16"/>
                <w:szCs w:val="16"/>
                <w:bdr w:val="none" w:color="auto" w:sz="0" w:space="0"/>
              </w:rPr>
              <w:t>美术</w:t>
            </w:r>
          </w:p>
        </w:tc>
        <w:tc>
          <w:tcPr>
            <w:tcW w:w="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rPr>
              <w:t>方向</w:t>
            </w:r>
            <w:r>
              <w:rPr>
                <w:rStyle w:val="6"/>
                <w:rFonts w:hint="eastAsia" w:ascii="仿宋" w:hAnsi="仿宋" w:eastAsia="仿宋" w:cs="仿宋"/>
                <w:sz w:val="16"/>
                <w:szCs w:val="16"/>
                <w:bdr w:val="none" w:color="auto" w:sz="0" w:space="0"/>
                <w:lang w:val="en-US"/>
              </w:rPr>
              <w:t>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rPr>
              <w:t>书法创作与教育</w:t>
            </w:r>
          </w:p>
        </w:tc>
        <w:tc>
          <w:tcPr>
            <w:tcW w:w="9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rPr>
              <w:t>中国书法史论</w:t>
            </w:r>
          </w:p>
        </w:tc>
        <w:tc>
          <w:tcPr>
            <w:tcW w:w="7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rPr>
              <w:t>常规考试用具</w:t>
            </w:r>
          </w:p>
        </w:tc>
        <w:tc>
          <w:tcPr>
            <w:tcW w:w="8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sz w:val="16"/>
                <w:szCs w:val="16"/>
              </w:rPr>
            </w:pPr>
            <w:r>
              <w:rPr>
                <w:rStyle w:val="6"/>
                <w:rFonts w:hint="eastAsia" w:ascii="仿宋" w:hAnsi="仿宋" w:eastAsia="仿宋" w:cs="仿宋"/>
                <w:sz w:val="16"/>
                <w:szCs w:val="16"/>
                <w:bdr w:val="none" w:color="auto" w:sz="0" w:space="0"/>
              </w:rPr>
              <w:t>艺术楼</w:t>
            </w:r>
            <w:r>
              <w:rPr>
                <w:rStyle w:val="6"/>
                <w:rFonts w:hint="eastAsia" w:ascii="仿宋" w:hAnsi="仿宋" w:eastAsia="仿宋" w:cs="仿宋"/>
                <w:sz w:val="16"/>
                <w:szCs w:val="16"/>
                <w:bdr w:val="none" w:color="auto" w:sz="0" w:space="0"/>
                <w:lang w:val="en-US"/>
              </w:rPr>
              <w:t>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83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lang w:val="en-US"/>
              </w:rPr>
              <w:t>135108</w:t>
            </w:r>
            <w:r>
              <w:rPr>
                <w:rStyle w:val="6"/>
                <w:rFonts w:hint="eastAsia" w:ascii="仿宋" w:hAnsi="仿宋" w:eastAsia="仿宋" w:cs="仿宋"/>
                <w:sz w:val="16"/>
                <w:szCs w:val="16"/>
                <w:bdr w:val="none" w:color="auto" w:sz="0" w:space="0"/>
              </w:rPr>
              <w:t>艺术设计</w:t>
            </w:r>
          </w:p>
        </w:tc>
        <w:tc>
          <w:tcPr>
            <w:tcW w:w="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rPr>
              <w:t>方向</w:t>
            </w:r>
            <w:r>
              <w:rPr>
                <w:rStyle w:val="6"/>
                <w:rFonts w:hint="eastAsia" w:ascii="仿宋" w:hAnsi="仿宋" w:eastAsia="仿宋" w:cs="仿宋"/>
                <w:sz w:val="16"/>
                <w:szCs w:val="16"/>
                <w:bdr w:val="none" w:color="auto" w:sz="0" w:space="0"/>
                <w:lang w:val="en-US"/>
              </w:rPr>
              <w:t>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rPr>
              <w:t>装饰艺术设计</w:t>
            </w:r>
          </w:p>
        </w:tc>
        <w:tc>
          <w:tcPr>
            <w:tcW w:w="9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rPr>
              <w:t>专业设计（</w:t>
            </w:r>
            <w:r>
              <w:rPr>
                <w:rStyle w:val="6"/>
                <w:rFonts w:hint="eastAsia" w:ascii="仿宋" w:hAnsi="仿宋" w:eastAsia="仿宋" w:cs="仿宋"/>
                <w:sz w:val="16"/>
                <w:szCs w:val="16"/>
                <w:bdr w:val="none" w:color="auto" w:sz="0" w:space="0"/>
                <w:lang w:val="en-US"/>
              </w:rPr>
              <w:t>3</w:t>
            </w:r>
            <w:r>
              <w:rPr>
                <w:rStyle w:val="6"/>
                <w:rFonts w:hint="eastAsia" w:ascii="仿宋" w:hAnsi="仿宋" w:eastAsia="仿宋" w:cs="仿宋"/>
                <w:sz w:val="16"/>
                <w:szCs w:val="16"/>
                <w:bdr w:val="none" w:color="auto" w:sz="0" w:space="0"/>
              </w:rPr>
              <w:t>小时快题设计）</w:t>
            </w:r>
          </w:p>
        </w:tc>
        <w:tc>
          <w:tcPr>
            <w:tcW w:w="7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rPr>
              <w:t>自带画板、颜料等设计绘图工具</w:t>
            </w:r>
          </w:p>
        </w:tc>
        <w:tc>
          <w:tcPr>
            <w:tcW w:w="8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sz w:val="16"/>
                <w:szCs w:val="16"/>
              </w:rPr>
            </w:pPr>
            <w:r>
              <w:rPr>
                <w:rStyle w:val="6"/>
                <w:rFonts w:hint="eastAsia" w:ascii="仿宋" w:hAnsi="仿宋" w:eastAsia="仿宋" w:cs="仿宋"/>
                <w:sz w:val="16"/>
                <w:szCs w:val="16"/>
                <w:bdr w:val="none" w:color="auto" w:sz="0" w:space="0"/>
              </w:rPr>
              <w:t>艺术楼</w:t>
            </w:r>
            <w:r>
              <w:rPr>
                <w:rStyle w:val="6"/>
                <w:rFonts w:hint="eastAsia" w:ascii="仿宋" w:hAnsi="仿宋" w:eastAsia="仿宋" w:cs="仿宋"/>
                <w:sz w:val="16"/>
                <w:szCs w:val="16"/>
                <w:bdr w:val="none" w:color="auto" w:sz="0" w:space="0"/>
                <w:lang w:val="en-US"/>
              </w:rPr>
              <w:t>405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8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sz w:val="16"/>
                <w:szCs w:val="16"/>
              </w:rPr>
            </w:pPr>
            <w:r>
              <w:rPr>
                <w:rStyle w:val="6"/>
                <w:rFonts w:hint="eastAsia" w:ascii="仿宋" w:hAnsi="仿宋" w:eastAsia="仿宋" w:cs="仿宋"/>
                <w:sz w:val="16"/>
                <w:szCs w:val="16"/>
                <w:bdr w:val="none" w:color="auto" w:sz="0" w:space="0"/>
              </w:rPr>
              <w:t>方向</w:t>
            </w:r>
            <w:r>
              <w:rPr>
                <w:rStyle w:val="6"/>
                <w:rFonts w:hint="eastAsia" w:ascii="仿宋" w:hAnsi="仿宋" w:eastAsia="仿宋" w:cs="仿宋"/>
                <w:sz w:val="16"/>
                <w:szCs w:val="16"/>
                <w:bdr w:val="none" w:color="auto" w:sz="0" w:space="0"/>
                <w:lang w:val="en-US"/>
              </w:rPr>
              <w:t>04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sz w:val="16"/>
                <w:szCs w:val="16"/>
              </w:rPr>
            </w:pPr>
            <w:r>
              <w:rPr>
                <w:rStyle w:val="6"/>
                <w:rFonts w:hint="eastAsia" w:ascii="仿宋" w:hAnsi="仿宋" w:eastAsia="仿宋" w:cs="仿宋"/>
                <w:sz w:val="16"/>
                <w:szCs w:val="16"/>
                <w:bdr w:val="none" w:color="auto" w:sz="0" w:space="0"/>
              </w:rPr>
              <w:t>环境艺术设计</w:t>
            </w:r>
          </w:p>
        </w:tc>
        <w:tc>
          <w:tcPr>
            <w:tcW w:w="9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rPr>
              <w:t>专业设计（</w:t>
            </w:r>
            <w:r>
              <w:rPr>
                <w:rStyle w:val="6"/>
                <w:rFonts w:hint="eastAsia" w:ascii="仿宋" w:hAnsi="仿宋" w:eastAsia="仿宋" w:cs="仿宋"/>
                <w:sz w:val="16"/>
                <w:szCs w:val="16"/>
                <w:bdr w:val="none" w:color="auto" w:sz="0" w:space="0"/>
                <w:lang w:val="en-US"/>
              </w:rPr>
              <w:t>3</w:t>
            </w:r>
            <w:r>
              <w:rPr>
                <w:rStyle w:val="6"/>
                <w:rFonts w:hint="eastAsia" w:ascii="仿宋" w:hAnsi="仿宋" w:eastAsia="仿宋" w:cs="仿宋"/>
                <w:sz w:val="16"/>
                <w:szCs w:val="16"/>
                <w:bdr w:val="none" w:color="auto" w:sz="0" w:space="0"/>
              </w:rPr>
              <w:t>小时快题设计）</w:t>
            </w:r>
          </w:p>
        </w:tc>
        <w:tc>
          <w:tcPr>
            <w:tcW w:w="7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rPr>
              <w:t>自带画板、颜料等设计绘图工具</w:t>
            </w:r>
          </w:p>
        </w:tc>
        <w:tc>
          <w:tcPr>
            <w:tcW w:w="8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sz w:val="16"/>
                <w:szCs w:val="16"/>
              </w:rPr>
            </w:pPr>
            <w:r>
              <w:rPr>
                <w:rStyle w:val="6"/>
                <w:rFonts w:hint="eastAsia" w:ascii="仿宋" w:hAnsi="仿宋" w:eastAsia="仿宋" w:cs="仿宋"/>
                <w:sz w:val="16"/>
                <w:szCs w:val="16"/>
                <w:bdr w:val="none" w:color="auto" w:sz="0" w:space="0"/>
              </w:rPr>
              <w:t>艺术楼</w:t>
            </w:r>
            <w:r>
              <w:rPr>
                <w:rStyle w:val="6"/>
                <w:rFonts w:hint="eastAsia" w:ascii="仿宋" w:hAnsi="仿宋" w:eastAsia="仿宋" w:cs="仿宋"/>
                <w:sz w:val="16"/>
                <w:szCs w:val="16"/>
                <w:bdr w:val="none" w:color="auto" w:sz="0" w:space="0"/>
                <w:lang w:val="en-US"/>
              </w:rPr>
              <w:t>406</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240" w:lineRule="atLeast"/>
        <w:ind w:left="0" w:right="0" w:firstLine="320"/>
        <w:jc w:val="left"/>
        <w:rPr>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240" w:lineRule="atLeast"/>
        <w:ind w:left="0" w:right="0" w:firstLine="320"/>
        <w:jc w:val="left"/>
        <w:rPr>
          <w:sz w:val="16"/>
          <w:szCs w:val="16"/>
        </w:rPr>
      </w:pPr>
      <w:r>
        <w:rPr>
          <w:rFonts w:hint="eastAsia" w:ascii="仿宋" w:hAnsi="仿宋" w:eastAsia="仿宋" w:cs="仿宋"/>
          <w:i w:val="0"/>
          <w:iCs w:val="0"/>
          <w:caps w:val="0"/>
          <w:color w:val="333333"/>
          <w:spacing w:val="0"/>
          <w:sz w:val="16"/>
          <w:szCs w:val="16"/>
          <w:bdr w:val="none" w:color="auto" w:sz="0" w:space="0"/>
          <w:shd w:val="clear" w:fill="F7F7F7"/>
        </w:rPr>
        <w:t>（</w:t>
      </w:r>
      <w:r>
        <w:rPr>
          <w:rFonts w:hint="eastAsia" w:ascii="仿宋" w:hAnsi="仿宋" w:eastAsia="仿宋" w:cs="仿宋"/>
          <w:i w:val="0"/>
          <w:iCs w:val="0"/>
          <w:caps w:val="0"/>
          <w:color w:val="333333"/>
          <w:spacing w:val="0"/>
          <w:sz w:val="16"/>
          <w:szCs w:val="16"/>
          <w:bdr w:val="none" w:color="auto" w:sz="0" w:space="0"/>
          <w:shd w:val="clear" w:fill="F7F7F7"/>
          <w:lang w:val="en-US"/>
        </w:rPr>
        <w:t>2</w:t>
      </w:r>
      <w:r>
        <w:rPr>
          <w:rFonts w:hint="eastAsia" w:ascii="仿宋" w:hAnsi="仿宋" w:eastAsia="仿宋" w:cs="仿宋"/>
          <w:i w:val="0"/>
          <w:iCs w:val="0"/>
          <w:caps w:val="0"/>
          <w:color w:val="333333"/>
          <w:spacing w:val="0"/>
          <w:sz w:val="16"/>
          <w:szCs w:val="16"/>
          <w:bdr w:val="none" w:color="auto" w:sz="0" w:space="0"/>
          <w:shd w:val="clear" w:fill="F7F7F7"/>
        </w:rPr>
        <w:t>）综合素质考核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240" w:lineRule="atLeast"/>
        <w:ind w:left="0" w:right="0" w:firstLine="320"/>
        <w:jc w:val="left"/>
        <w:rPr>
          <w:sz w:val="16"/>
          <w:szCs w:val="16"/>
        </w:rPr>
      </w:pPr>
      <w:r>
        <w:rPr>
          <w:rFonts w:hint="eastAsia" w:ascii="仿宋" w:hAnsi="仿宋" w:eastAsia="仿宋" w:cs="仿宋"/>
          <w:i w:val="0"/>
          <w:iCs w:val="0"/>
          <w:caps w:val="0"/>
          <w:color w:val="333333"/>
          <w:spacing w:val="0"/>
          <w:sz w:val="16"/>
          <w:szCs w:val="16"/>
          <w:bdr w:val="none" w:color="auto" w:sz="0" w:space="0"/>
          <w:shd w:val="clear" w:fill="F7F7F7"/>
        </w:rPr>
        <w:t>考生在参加专业综合面试时必须携带准考证、本人二代身份证，经监考人员查验后方可参加考试。考生抽签确定面试顺序。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270" w:lineRule="atLeast"/>
        <w:ind w:left="0" w:right="0" w:firstLine="320"/>
        <w:rPr>
          <w:sz w:val="16"/>
          <w:szCs w:val="16"/>
        </w:rPr>
      </w:pPr>
      <w:r>
        <w:rPr>
          <w:rFonts w:hint="eastAsia" w:ascii="仿宋" w:hAnsi="仿宋" w:eastAsia="仿宋" w:cs="仿宋"/>
          <w:i w:val="0"/>
          <w:iCs w:val="0"/>
          <w:caps w:val="0"/>
          <w:color w:val="333333"/>
          <w:spacing w:val="0"/>
          <w:sz w:val="16"/>
          <w:szCs w:val="16"/>
          <w:bdr w:val="none" w:color="auto" w:sz="0" w:space="0"/>
          <w:shd w:val="clear" w:fill="F7F7F7"/>
        </w:rPr>
        <w:t>面试包括外语听说能力测试和专业综合素质面试，每位考生的测试时间原则上</w:t>
      </w:r>
      <w:r>
        <w:rPr>
          <w:rFonts w:hint="eastAsia" w:ascii="仿宋" w:hAnsi="仿宋" w:eastAsia="仿宋" w:cs="仿宋"/>
          <w:i w:val="0"/>
          <w:iCs w:val="0"/>
          <w:caps w:val="0"/>
          <w:color w:val="333333"/>
          <w:spacing w:val="0"/>
          <w:sz w:val="16"/>
          <w:szCs w:val="16"/>
          <w:bdr w:val="none" w:color="auto" w:sz="0" w:space="0"/>
          <w:shd w:val="clear" w:fill="F7F7F7"/>
          <w:lang w:val="en-US"/>
        </w:rPr>
        <w:t>15</w:t>
      </w:r>
      <w:r>
        <w:rPr>
          <w:rFonts w:hint="eastAsia" w:ascii="仿宋" w:hAnsi="仿宋" w:eastAsia="仿宋" w:cs="仿宋"/>
          <w:i w:val="0"/>
          <w:iCs w:val="0"/>
          <w:caps w:val="0"/>
          <w:color w:val="333333"/>
          <w:spacing w:val="0"/>
          <w:sz w:val="16"/>
          <w:szCs w:val="16"/>
          <w:bdr w:val="none" w:color="auto" w:sz="0" w:space="0"/>
          <w:shd w:val="clear" w:fill="F7F7F7"/>
        </w:rPr>
        <w:t>—</w:t>
      </w:r>
      <w:r>
        <w:rPr>
          <w:rFonts w:hint="eastAsia" w:ascii="仿宋" w:hAnsi="仿宋" w:eastAsia="仿宋" w:cs="仿宋"/>
          <w:i w:val="0"/>
          <w:iCs w:val="0"/>
          <w:caps w:val="0"/>
          <w:color w:val="333333"/>
          <w:spacing w:val="0"/>
          <w:sz w:val="16"/>
          <w:szCs w:val="16"/>
          <w:bdr w:val="none" w:color="auto" w:sz="0" w:space="0"/>
          <w:shd w:val="clear" w:fill="F7F7F7"/>
          <w:lang w:val="en-US"/>
        </w:rPr>
        <w:t>20</w:t>
      </w:r>
      <w:r>
        <w:rPr>
          <w:rFonts w:hint="eastAsia" w:ascii="仿宋" w:hAnsi="仿宋" w:eastAsia="仿宋" w:cs="仿宋"/>
          <w:i w:val="0"/>
          <w:iCs w:val="0"/>
          <w:caps w:val="0"/>
          <w:color w:val="333333"/>
          <w:spacing w:val="0"/>
          <w:sz w:val="16"/>
          <w:szCs w:val="16"/>
          <w:bdr w:val="none" w:color="auto" w:sz="0" w:space="0"/>
          <w:shd w:val="clear" w:fill="F7F7F7"/>
        </w:rPr>
        <w:t>分钟，满分为</w:t>
      </w:r>
      <w:r>
        <w:rPr>
          <w:rFonts w:hint="eastAsia" w:ascii="仿宋" w:hAnsi="仿宋" w:eastAsia="仿宋" w:cs="仿宋"/>
          <w:i w:val="0"/>
          <w:iCs w:val="0"/>
          <w:caps w:val="0"/>
          <w:color w:val="333333"/>
          <w:spacing w:val="0"/>
          <w:sz w:val="16"/>
          <w:szCs w:val="16"/>
          <w:bdr w:val="none" w:color="auto" w:sz="0" w:space="0"/>
          <w:shd w:val="clear" w:fill="F7F7F7"/>
          <w:lang w:val="en-US"/>
        </w:rPr>
        <w:t>100</w:t>
      </w:r>
      <w:r>
        <w:rPr>
          <w:rFonts w:hint="eastAsia" w:ascii="仿宋" w:hAnsi="仿宋" w:eastAsia="仿宋" w:cs="仿宋"/>
          <w:i w:val="0"/>
          <w:iCs w:val="0"/>
          <w:caps w:val="0"/>
          <w:color w:val="333333"/>
          <w:spacing w:val="0"/>
          <w:sz w:val="16"/>
          <w:szCs w:val="16"/>
          <w:bdr w:val="none" w:color="auto" w:sz="0" w:space="0"/>
          <w:shd w:val="clear" w:fill="F7F7F7"/>
        </w:rPr>
        <w:t>分，其中外语听说能力测试满分为</w:t>
      </w:r>
      <w:r>
        <w:rPr>
          <w:rFonts w:hint="eastAsia" w:ascii="仿宋" w:hAnsi="仿宋" w:eastAsia="仿宋" w:cs="仿宋"/>
          <w:i w:val="0"/>
          <w:iCs w:val="0"/>
          <w:caps w:val="0"/>
          <w:color w:val="333333"/>
          <w:spacing w:val="0"/>
          <w:sz w:val="16"/>
          <w:szCs w:val="16"/>
          <w:bdr w:val="none" w:color="auto" w:sz="0" w:space="0"/>
          <w:shd w:val="clear" w:fill="F7F7F7"/>
          <w:lang w:val="en-US"/>
        </w:rPr>
        <w:t>30</w:t>
      </w:r>
      <w:r>
        <w:rPr>
          <w:rFonts w:hint="eastAsia" w:ascii="仿宋" w:hAnsi="仿宋" w:eastAsia="仿宋" w:cs="仿宋"/>
          <w:i w:val="0"/>
          <w:iCs w:val="0"/>
          <w:caps w:val="0"/>
          <w:color w:val="333333"/>
          <w:spacing w:val="0"/>
          <w:sz w:val="16"/>
          <w:szCs w:val="16"/>
          <w:bdr w:val="none" w:color="auto" w:sz="0" w:space="0"/>
          <w:shd w:val="clear" w:fill="F7F7F7"/>
        </w:rPr>
        <w:t>分，专业综合素质面试满分为</w:t>
      </w:r>
      <w:r>
        <w:rPr>
          <w:rFonts w:hint="eastAsia" w:ascii="仿宋" w:hAnsi="仿宋" w:eastAsia="仿宋" w:cs="仿宋"/>
          <w:i w:val="0"/>
          <w:iCs w:val="0"/>
          <w:caps w:val="0"/>
          <w:color w:val="333333"/>
          <w:spacing w:val="0"/>
          <w:sz w:val="16"/>
          <w:szCs w:val="16"/>
          <w:bdr w:val="none" w:color="auto" w:sz="0" w:space="0"/>
          <w:shd w:val="clear" w:fill="F7F7F7"/>
          <w:lang w:val="en-US"/>
        </w:rPr>
        <w:t>70</w:t>
      </w:r>
      <w:r>
        <w:rPr>
          <w:rFonts w:hint="eastAsia" w:ascii="仿宋" w:hAnsi="仿宋" w:eastAsia="仿宋" w:cs="仿宋"/>
          <w:i w:val="0"/>
          <w:iCs w:val="0"/>
          <w:caps w:val="0"/>
          <w:color w:val="333333"/>
          <w:spacing w:val="0"/>
          <w:sz w:val="16"/>
          <w:szCs w:val="16"/>
          <w:bdr w:val="none" w:color="auto" w:sz="0" w:space="0"/>
          <w:shd w:val="clear" w:fill="F7F7F7"/>
        </w:rPr>
        <w:t>分。</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40"/>
        <w:gridCol w:w="1500"/>
        <w:gridCol w:w="1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1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sz w:val="16"/>
                <w:szCs w:val="16"/>
              </w:rPr>
            </w:pPr>
            <w:r>
              <w:rPr>
                <w:rFonts w:hint="eastAsia" w:ascii="仿宋" w:hAnsi="仿宋" w:eastAsia="仿宋" w:cs="仿宋"/>
                <w:sz w:val="16"/>
                <w:szCs w:val="16"/>
                <w:bdr w:val="none" w:color="auto" w:sz="0" w:space="0"/>
              </w:rPr>
              <w:t>专业领域</w:t>
            </w:r>
          </w:p>
        </w:tc>
        <w:tc>
          <w:tcPr>
            <w:tcW w:w="150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sz w:val="16"/>
                <w:szCs w:val="16"/>
              </w:rPr>
            </w:pPr>
            <w:r>
              <w:rPr>
                <w:rFonts w:hint="eastAsia" w:ascii="仿宋" w:hAnsi="仿宋" w:eastAsia="仿宋" w:cs="仿宋"/>
                <w:sz w:val="16"/>
                <w:szCs w:val="16"/>
                <w:bdr w:val="none" w:color="auto" w:sz="0" w:space="0"/>
              </w:rPr>
              <w:t>专业方向</w:t>
            </w:r>
          </w:p>
        </w:tc>
        <w:tc>
          <w:tcPr>
            <w:tcW w:w="104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center"/>
              <w:rPr>
                <w:sz w:val="16"/>
                <w:szCs w:val="16"/>
              </w:rPr>
            </w:pPr>
            <w:r>
              <w:rPr>
                <w:rFonts w:hint="eastAsia" w:ascii="仿宋" w:hAnsi="仿宋" w:eastAsia="仿宋" w:cs="仿宋"/>
                <w:sz w:val="16"/>
                <w:szCs w:val="16"/>
                <w:bdr w:val="none" w:color="auto" w:sz="0" w:space="0"/>
              </w:rPr>
              <w:t>考试地点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blCellSpacing w:w="0" w:type="dxa"/>
          <w:jc w:val="center"/>
        </w:trPr>
        <w:tc>
          <w:tcPr>
            <w:tcW w:w="11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lang w:val="en-US"/>
              </w:rPr>
              <w:t>135107</w:t>
            </w:r>
            <w:r>
              <w:rPr>
                <w:rStyle w:val="6"/>
                <w:rFonts w:hint="eastAsia" w:ascii="仿宋" w:hAnsi="仿宋" w:eastAsia="仿宋" w:cs="仿宋"/>
                <w:sz w:val="16"/>
                <w:szCs w:val="16"/>
                <w:bdr w:val="none" w:color="auto" w:sz="0" w:space="0"/>
              </w:rPr>
              <w:t>美术</w:t>
            </w:r>
          </w:p>
        </w:tc>
        <w:tc>
          <w:tcPr>
            <w:tcW w:w="1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sz w:val="16"/>
                <w:szCs w:val="16"/>
              </w:rPr>
            </w:pPr>
            <w:r>
              <w:rPr>
                <w:rFonts w:hint="eastAsia" w:ascii="仿宋" w:hAnsi="仿宋" w:eastAsia="仿宋" w:cs="仿宋"/>
                <w:sz w:val="16"/>
                <w:szCs w:val="16"/>
                <w:bdr w:val="none" w:color="auto" w:sz="0" w:space="0"/>
                <w:lang w:val="en-US"/>
              </w:rPr>
              <w:t>03</w:t>
            </w:r>
            <w:r>
              <w:rPr>
                <w:rFonts w:hint="eastAsia" w:ascii="仿宋" w:hAnsi="仿宋" w:eastAsia="仿宋" w:cs="仿宋"/>
                <w:sz w:val="16"/>
                <w:szCs w:val="16"/>
                <w:bdr w:val="none" w:color="auto" w:sz="0" w:space="0"/>
              </w:rPr>
              <w:t>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rPr>
                <w:sz w:val="16"/>
                <w:szCs w:val="16"/>
              </w:rPr>
            </w:pPr>
            <w:r>
              <w:rPr>
                <w:rFonts w:hint="eastAsia" w:ascii="仿宋" w:hAnsi="仿宋" w:eastAsia="仿宋" w:cs="仿宋"/>
                <w:sz w:val="16"/>
                <w:szCs w:val="16"/>
                <w:bdr w:val="none" w:color="auto" w:sz="0" w:space="0"/>
              </w:rPr>
              <w:t>书法创作与教育</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sz w:val="16"/>
                <w:szCs w:val="16"/>
              </w:rPr>
            </w:pPr>
            <w:r>
              <w:rPr>
                <w:rStyle w:val="6"/>
                <w:rFonts w:hint="eastAsia" w:ascii="仿宋" w:hAnsi="仿宋" w:eastAsia="仿宋" w:cs="仿宋"/>
                <w:sz w:val="16"/>
                <w:szCs w:val="16"/>
                <w:bdr w:val="none" w:color="auto" w:sz="0" w:space="0"/>
              </w:rPr>
              <w:t>艺术楼</w:t>
            </w:r>
            <w:r>
              <w:rPr>
                <w:rStyle w:val="6"/>
                <w:rFonts w:hint="eastAsia" w:ascii="仿宋" w:hAnsi="仿宋" w:eastAsia="仿宋" w:cs="仿宋"/>
                <w:sz w:val="16"/>
                <w:szCs w:val="16"/>
                <w:bdr w:val="none" w:color="auto" w:sz="0" w:space="0"/>
                <w:lang w:val="en-US"/>
              </w:rPr>
              <w:t>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14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Style w:val="6"/>
                <w:rFonts w:hint="eastAsia" w:ascii="仿宋" w:hAnsi="仿宋" w:eastAsia="仿宋" w:cs="仿宋"/>
                <w:sz w:val="16"/>
                <w:szCs w:val="16"/>
                <w:bdr w:val="none" w:color="auto" w:sz="0" w:space="0"/>
                <w:lang w:val="en-US"/>
              </w:rPr>
              <w:t>135108</w:t>
            </w:r>
            <w:r>
              <w:rPr>
                <w:rStyle w:val="6"/>
                <w:rFonts w:hint="eastAsia" w:ascii="仿宋" w:hAnsi="仿宋" w:eastAsia="仿宋" w:cs="仿宋"/>
                <w:sz w:val="16"/>
                <w:szCs w:val="16"/>
                <w:bdr w:val="none" w:color="auto" w:sz="0" w:space="0"/>
              </w:rPr>
              <w:t>艺术设计</w:t>
            </w:r>
          </w:p>
        </w:tc>
        <w:tc>
          <w:tcPr>
            <w:tcW w:w="1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Fonts w:hint="eastAsia" w:ascii="仿宋" w:hAnsi="仿宋" w:eastAsia="仿宋" w:cs="仿宋"/>
                <w:sz w:val="16"/>
                <w:szCs w:val="16"/>
                <w:bdr w:val="none" w:color="auto" w:sz="0" w:space="0"/>
                <w:lang w:val="en-US"/>
              </w:rPr>
              <w:t>02</w:t>
            </w:r>
            <w:r>
              <w:rPr>
                <w:rFonts w:hint="eastAsia" w:ascii="仿宋" w:hAnsi="仿宋" w:eastAsia="仿宋" w:cs="仿宋"/>
                <w:sz w:val="16"/>
                <w:szCs w:val="16"/>
                <w:bdr w:val="none" w:color="auto" w:sz="0" w:space="0"/>
              </w:rPr>
              <w:t>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Fonts w:hint="eastAsia" w:ascii="仿宋" w:hAnsi="仿宋" w:eastAsia="仿宋" w:cs="仿宋"/>
                <w:sz w:val="16"/>
                <w:szCs w:val="16"/>
                <w:bdr w:val="none" w:color="auto" w:sz="0" w:space="0"/>
              </w:rPr>
              <w:t>装饰艺术设计</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sz w:val="16"/>
                <w:szCs w:val="16"/>
              </w:rPr>
            </w:pPr>
            <w:r>
              <w:rPr>
                <w:rStyle w:val="6"/>
                <w:rFonts w:hint="eastAsia" w:ascii="仿宋" w:hAnsi="仿宋" w:eastAsia="仿宋" w:cs="仿宋"/>
                <w:sz w:val="16"/>
                <w:szCs w:val="16"/>
                <w:bdr w:val="none" w:color="auto" w:sz="0" w:space="0"/>
              </w:rPr>
              <w:t>艺术楼</w:t>
            </w:r>
            <w:r>
              <w:rPr>
                <w:rStyle w:val="6"/>
                <w:rFonts w:hint="eastAsia" w:ascii="仿宋" w:hAnsi="仿宋" w:eastAsia="仿宋" w:cs="仿宋"/>
                <w:sz w:val="16"/>
                <w:szCs w:val="16"/>
                <w:bdr w:val="none" w:color="auto" w:sz="0" w:space="0"/>
                <w:lang w:val="en-US"/>
              </w:rPr>
              <w:t>405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1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5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Fonts w:hint="eastAsia" w:ascii="仿宋" w:hAnsi="仿宋" w:eastAsia="仿宋" w:cs="仿宋"/>
                <w:sz w:val="16"/>
                <w:szCs w:val="16"/>
                <w:bdr w:val="none" w:color="auto" w:sz="0" w:space="0"/>
                <w:lang w:val="en-US"/>
              </w:rPr>
              <w:t>04</w:t>
            </w:r>
            <w:r>
              <w:rPr>
                <w:rFonts w:hint="eastAsia" w:ascii="仿宋" w:hAnsi="仿宋" w:eastAsia="仿宋" w:cs="仿宋"/>
                <w:sz w:val="16"/>
                <w:szCs w:val="16"/>
                <w:bdr w:val="none" w:color="auto" w:sz="0" w:space="0"/>
              </w:rPr>
              <w:t>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left"/>
              <w:rPr>
                <w:sz w:val="16"/>
                <w:szCs w:val="16"/>
              </w:rPr>
            </w:pPr>
            <w:r>
              <w:rPr>
                <w:rFonts w:hint="eastAsia" w:ascii="仿宋" w:hAnsi="仿宋" w:eastAsia="仿宋" w:cs="仿宋"/>
                <w:sz w:val="16"/>
                <w:szCs w:val="16"/>
                <w:bdr w:val="none" w:color="auto" w:sz="0" w:space="0"/>
              </w:rPr>
              <w:t>环境艺术设计</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sz w:val="16"/>
                <w:szCs w:val="16"/>
              </w:rPr>
            </w:pPr>
            <w:r>
              <w:rPr>
                <w:rStyle w:val="6"/>
                <w:rFonts w:hint="eastAsia" w:ascii="仿宋" w:hAnsi="仿宋" w:eastAsia="仿宋" w:cs="仿宋"/>
                <w:sz w:val="16"/>
                <w:szCs w:val="16"/>
                <w:bdr w:val="none" w:color="auto" w:sz="0" w:space="0"/>
              </w:rPr>
              <w:t>艺术楼</w:t>
            </w:r>
            <w:r>
              <w:rPr>
                <w:rStyle w:val="6"/>
                <w:rFonts w:hint="eastAsia" w:ascii="仿宋" w:hAnsi="仿宋" w:eastAsia="仿宋" w:cs="仿宋"/>
                <w:sz w:val="16"/>
                <w:szCs w:val="16"/>
                <w:bdr w:val="none" w:color="auto" w:sz="0" w:space="0"/>
                <w:lang w:val="en-US"/>
              </w:rPr>
              <w:t>406</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280" w:right="0" w:firstLine="420"/>
        <w:rPr>
          <w:sz w:val="16"/>
          <w:szCs w:val="16"/>
        </w:rPr>
      </w:pPr>
      <w:r>
        <w:rPr>
          <w:rFonts w:hint="eastAsia" w:ascii="宋体" w:hAnsi="宋体" w:eastAsia="宋体" w:cs="宋体"/>
          <w:i w:val="0"/>
          <w:iCs w:val="0"/>
          <w:caps w:val="0"/>
          <w:color w:val="333333"/>
          <w:spacing w:val="0"/>
          <w:sz w:val="16"/>
          <w:szCs w:val="16"/>
          <w:bdr w:val="none" w:color="auto" w:sz="0" w:space="0"/>
          <w:shd w:val="clear" w:fill="F7F7F7"/>
          <w:lang w:val="en-US"/>
        </w:rPr>
        <w:t>四、 </w:t>
      </w:r>
      <w:r>
        <w:rPr>
          <w:rFonts w:hint="eastAsia" w:ascii="宋体" w:hAnsi="宋体" w:eastAsia="宋体" w:cs="宋体"/>
          <w:i w:val="0"/>
          <w:iCs w:val="0"/>
          <w:caps w:val="0"/>
          <w:color w:val="333333"/>
          <w:spacing w:val="0"/>
          <w:sz w:val="16"/>
          <w:szCs w:val="16"/>
          <w:bdr w:val="none" w:color="auto" w:sz="0" w:space="0"/>
          <w:shd w:val="clear" w:fill="F7F7F7"/>
        </w:rPr>
        <w:t>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270" w:lineRule="atLeast"/>
        <w:ind w:left="190" w:right="0" w:firstLine="320"/>
        <w:rPr>
          <w:sz w:val="16"/>
          <w:szCs w:val="16"/>
        </w:rPr>
      </w:pPr>
      <w:r>
        <w:rPr>
          <w:rFonts w:hint="eastAsia" w:ascii="仿宋" w:hAnsi="仿宋" w:eastAsia="仿宋" w:cs="仿宋"/>
          <w:i w:val="0"/>
          <w:iCs w:val="0"/>
          <w:caps w:val="0"/>
          <w:color w:val="000000"/>
          <w:spacing w:val="0"/>
          <w:sz w:val="16"/>
          <w:szCs w:val="16"/>
          <w:bdr w:val="none" w:color="auto" w:sz="0" w:space="0"/>
          <w:shd w:val="clear" w:fill="F7F7F7"/>
        </w:rPr>
        <w:t>申请调剂考生应事先了解我校研究生招生复试录取工作办法及艺术学院复试录取工作实施细则和调剂相关公告。未尽事宜，按上级部门有关文件和要求执行。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270" w:lineRule="atLeast"/>
        <w:ind w:left="190" w:right="0" w:firstLine="320"/>
        <w:rPr>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270" w:lineRule="atLeast"/>
        <w:ind w:left="190" w:right="0" w:firstLine="4960"/>
        <w:rPr>
          <w:sz w:val="16"/>
          <w:szCs w:val="16"/>
        </w:rPr>
      </w:pPr>
      <w:r>
        <w:rPr>
          <w:rFonts w:hint="eastAsia" w:ascii="仿宋" w:hAnsi="仿宋" w:eastAsia="仿宋" w:cs="仿宋"/>
          <w:i w:val="0"/>
          <w:iCs w:val="0"/>
          <w:caps w:val="0"/>
          <w:color w:val="000000"/>
          <w:spacing w:val="0"/>
          <w:sz w:val="16"/>
          <w:szCs w:val="16"/>
          <w:bdr w:val="none" w:color="auto" w:sz="0" w:space="0"/>
          <w:shd w:val="clear" w:fill="F7F7F7"/>
        </w:rPr>
        <w:t>艺术学院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0" w:afterAutospacing="0" w:line="270" w:lineRule="atLeast"/>
        <w:ind w:left="0" w:right="0" w:firstLine="4960"/>
        <w:rPr>
          <w:sz w:val="16"/>
          <w:szCs w:val="16"/>
        </w:rPr>
      </w:pPr>
      <w:r>
        <w:rPr>
          <w:rFonts w:hint="eastAsia" w:ascii="仿宋" w:hAnsi="仿宋" w:eastAsia="仿宋" w:cs="仿宋"/>
          <w:i w:val="0"/>
          <w:iCs w:val="0"/>
          <w:caps w:val="0"/>
          <w:color w:val="000000"/>
          <w:spacing w:val="0"/>
          <w:sz w:val="16"/>
          <w:szCs w:val="16"/>
          <w:bdr w:val="none" w:color="auto" w:sz="0" w:space="0"/>
          <w:shd w:val="clear" w:fill="F7F7F7"/>
          <w:lang w:val="en-US"/>
        </w:rPr>
        <w:t>2023</w:t>
      </w:r>
      <w:r>
        <w:rPr>
          <w:rFonts w:hint="eastAsia" w:ascii="仿宋" w:hAnsi="仿宋" w:eastAsia="仿宋" w:cs="仿宋"/>
          <w:i w:val="0"/>
          <w:iCs w:val="0"/>
          <w:caps w:val="0"/>
          <w:color w:val="000000"/>
          <w:spacing w:val="0"/>
          <w:sz w:val="16"/>
          <w:szCs w:val="16"/>
          <w:bdr w:val="none" w:color="auto" w:sz="0" w:space="0"/>
          <w:shd w:val="clear" w:fill="F7F7F7"/>
        </w:rPr>
        <w:t>年</w:t>
      </w:r>
      <w:r>
        <w:rPr>
          <w:rFonts w:hint="eastAsia" w:ascii="仿宋" w:hAnsi="仿宋" w:eastAsia="仿宋" w:cs="仿宋"/>
          <w:i w:val="0"/>
          <w:iCs w:val="0"/>
          <w:caps w:val="0"/>
          <w:color w:val="000000"/>
          <w:spacing w:val="0"/>
          <w:sz w:val="16"/>
          <w:szCs w:val="16"/>
          <w:bdr w:val="none" w:color="auto" w:sz="0" w:space="0"/>
          <w:shd w:val="clear" w:fill="F7F7F7"/>
          <w:lang w:val="en-US"/>
        </w:rPr>
        <w:t>4</w:t>
      </w:r>
      <w:r>
        <w:rPr>
          <w:rFonts w:hint="eastAsia" w:ascii="仿宋" w:hAnsi="仿宋" w:eastAsia="仿宋" w:cs="仿宋"/>
          <w:i w:val="0"/>
          <w:iCs w:val="0"/>
          <w:caps w:val="0"/>
          <w:color w:val="000000"/>
          <w:spacing w:val="0"/>
          <w:sz w:val="16"/>
          <w:szCs w:val="16"/>
          <w:bdr w:val="none" w:color="auto" w:sz="0" w:space="0"/>
          <w:shd w:val="clear" w:fill="F7F7F7"/>
        </w:rPr>
        <w:t>月</w:t>
      </w:r>
      <w:r>
        <w:rPr>
          <w:rFonts w:hint="eastAsia" w:ascii="仿宋" w:hAnsi="仿宋" w:eastAsia="仿宋" w:cs="仿宋"/>
          <w:i w:val="0"/>
          <w:iCs w:val="0"/>
          <w:caps w:val="0"/>
          <w:color w:val="000000"/>
          <w:spacing w:val="0"/>
          <w:sz w:val="16"/>
          <w:szCs w:val="16"/>
          <w:bdr w:val="none" w:color="auto" w:sz="0" w:space="0"/>
          <w:shd w:val="clear" w:fill="F7F7F7"/>
          <w:lang w:val="en-US"/>
        </w:rPr>
        <w:t>4</w:t>
      </w:r>
      <w:r>
        <w:rPr>
          <w:rFonts w:hint="eastAsia" w:ascii="仿宋" w:hAnsi="仿宋" w:eastAsia="仿宋" w:cs="仿宋"/>
          <w:i w:val="0"/>
          <w:iCs w:val="0"/>
          <w:caps w:val="0"/>
          <w:color w:val="000000"/>
          <w:spacing w:val="0"/>
          <w:sz w:val="16"/>
          <w:szCs w:val="16"/>
          <w:bdr w:val="none" w:color="auto" w:sz="0" w:space="0"/>
          <w:shd w:val="clear" w:fill="F7F7F7"/>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3330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2023-04-22T11:55:18Z</dcterms:created>
  <dc:creator>Administrator</dc:creator>
  <cp:lastModifiedBy>王英</cp:lastModifiedBy>
  <dcterms:modified xsi:type="dcterms:W3CDTF">2023-04-22T11:55:37Z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8329120A33884FF8946143F1E1DE0069</vt:lpwstr>
  </property>
</Properties>
</file>